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5CA3" w14:textId="78675B34" w:rsidR="00F541B4" w:rsidRPr="00251784" w:rsidRDefault="00514197" w:rsidP="0025178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51784">
        <w:rPr>
          <w:rFonts w:asciiTheme="minorHAnsi" w:hAnsiTheme="minorHAnsi" w:cstheme="minorHAnsi"/>
          <w:b/>
          <w:bCs/>
          <w:sz w:val="24"/>
          <w:szCs w:val="24"/>
        </w:rPr>
        <w:t>Sprawozdanie z realizacji programu współpracy powiatu żywieckiego z organizacjami pozarządowymi  w roku 20</w:t>
      </w:r>
      <w:r w:rsidR="00DB59E1" w:rsidRPr="00251784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FA59EE"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14:paraId="42327325" w14:textId="4A6B40DA" w:rsidR="00546DC2" w:rsidRPr="00251784" w:rsidRDefault="00546DC2" w:rsidP="0025178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51784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C251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b/>
          <w:bCs/>
          <w:sz w:val="24"/>
          <w:szCs w:val="24"/>
        </w:rPr>
        <w:t>Informacje ogólne</w:t>
      </w:r>
    </w:p>
    <w:p w14:paraId="31E89096" w14:textId="54C4013A" w:rsidR="00936AA4" w:rsidRPr="00251784" w:rsidRDefault="00936AA4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Organizacje pozarządowe to podmioty nie będące jednostkami sektora finansów publicznych, w rozumieniu przepisów </w:t>
      </w:r>
      <w:r w:rsidR="008242F5" w:rsidRPr="00251784">
        <w:rPr>
          <w:rFonts w:asciiTheme="minorHAnsi" w:hAnsiTheme="minorHAnsi" w:cstheme="minorHAnsi"/>
          <w:sz w:val="24"/>
          <w:szCs w:val="24"/>
        </w:rPr>
        <w:t>ustawy</w:t>
      </w:r>
      <w:r w:rsidR="008242F5" w:rsidRPr="0025178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>o finansach publicznych, i niedziałające w celu osiągnięcia zysku, osoby prawne lub jednostki nieposiadające osobowości prawnej utworzone na podstawie przepisów ustaw, w tym fundacje i stowarzyszenia z zastrzeżeniem art. 3 ust. 4 ustawy z dnia 24 kwietnia 2003 r.</w:t>
      </w:r>
      <w:r w:rsidR="00317967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>o działalności pożytku publicznego i o wolontariacie.</w:t>
      </w:r>
    </w:p>
    <w:p w14:paraId="41FFA348" w14:textId="7E6FF970" w:rsidR="006D396D" w:rsidRPr="00251784" w:rsidRDefault="0026557A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Współpraca </w:t>
      </w:r>
      <w:r w:rsidR="004D0300" w:rsidRPr="00251784">
        <w:rPr>
          <w:rFonts w:asciiTheme="minorHAnsi" w:hAnsiTheme="minorHAnsi" w:cstheme="minorHAnsi"/>
          <w:sz w:val="24"/>
          <w:szCs w:val="24"/>
        </w:rPr>
        <w:t>P</w:t>
      </w:r>
      <w:r w:rsidRPr="00251784">
        <w:rPr>
          <w:rFonts w:asciiTheme="minorHAnsi" w:hAnsiTheme="minorHAnsi" w:cstheme="minorHAnsi"/>
          <w:sz w:val="24"/>
          <w:szCs w:val="24"/>
        </w:rPr>
        <w:t xml:space="preserve">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>Ż</w:t>
      </w:r>
      <w:r w:rsidRPr="00251784">
        <w:rPr>
          <w:rFonts w:asciiTheme="minorHAnsi" w:hAnsiTheme="minorHAnsi" w:cstheme="minorHAnsi"/>
          <w:sz w:val="24"/>
          <w:szCs w:val="24"/>
        </w:rPr>
        <w:t>ywieckiego z organizacjami pozarządowymi służy jednej</w:t>
      </w:r>
      <w:r w:rsidR="00317967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>z najbardziej istotnych misji jaką jest uczestnictwo obywateli w kreowaniu życia publicznego.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 Cele tej</w:t>
      </w:r>
      <w:r w:rsidR="00514197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współpracy zamieszczone są w </w:t>
      </w:r>
      <w:r w:rsidR="00AD0463" w:rsidRPr="00251784">
        <w:rPr>
          <w:rFonts w:asciiTheme="minorHAnsi" w:hAnsiTheme="minorHAnsi" w:cstheme="minorHAnsi"/>
          <w:sz w:val="24"/>
          <w:szCs w:val="24"/>
        </w:rPr>
        <w:t>p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rogramie </w:t>
      </w:r>
      <w:r w:rsidR="00AD0463" w:rsidRPr="00251784">
        <w:rPr>
          <w:rFonts w:asciiTheme="minorHAnsi" w:hAnsiTheme="minorHAnsi" w:cstheme="minorHAnsi"/>
          <w:sz w:val="24"/>
          <w:szCs w:val="24"/>
        </w:rPr>
        <w:t>w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spółpracy </w:t>
      </w:r>
      <w:r w:rsidR="004D0300" w:rsidRPr="00251784">
        <w:rPr>
          <w:rFonts w:asciiTheme="minorHAnsi" w:hAnsiTheme="minorHAnsi" w:cstheme="minorHAnsi"/>
          <w:sz w:val="24"/>
          <w:szCs w:val="24"/>
        </w:rPr>
        <w:t>P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>Ż</w:t>
      </w:r>
      <w:r w:rsidR="00041495" w:rsidRPr="00251784">
        <w:rPr>
          <w:rFonts w:asciiTheme="minorHAnsi" w:hAnsiTheme="minorHAnsi" w:cstheme="minorHAnsi"/>
          <w:sz w:val="24"/>
          <w:szCs w:val="24"/>
        </w:rPr>
        <w:t>ywieckiego z organizacjami pozarządowymi</w:t>
      </w:r>
      <w:r w:rsidR="00FB24C1" w:rsidRPr="00251784">
        <w:rPr>
          <w:rFonts w:asciiTheme="minorHAnsi" w:hAnsiTheme="minorHAnsi" w:cstheme="minorHAnsi"/>
          <w:sz w:val="24"/>
          <w:szCs w:val="24"/>
        </w:rPr>
        <w:t>, którego podstawą prawną był art. 5</w:t>
      </w:r>
      <w:r w:rsidR="00F8385F" w:rsidRPr="00251784">
        <w:rPr>
          <w:rFonts w:asciiTheme="minorHAnsi" w:hAnsiTheme="minorHAnsi" w:cstheme="minorHAnsi"/>
          <w:sz w:val="24"/>
          <w:szCs w:val="24"/>
        </w:rPr>
        <w:t>a</w:t>
      </w:r>
      <w:r w:rsidR="00FB24C1" w:rsidRPr="00251784">
        <w:rPr>
          <w:rFonts w:asciiTheme="minorHAnsi" w:hAnsiTheme="minorHAnsi" w:cstheme="minorHAnsi"/>
          <w:sz w:val="24"/>
          <w:szCs w:val="24"/>
        </w:rPr>
        <w:t xml:space="preserve"> ustawy </w:t>
      </w:r>
      <w:r w:rsidR="00317967" w:rsidRPr="00251784">
        <w:rPr>
          <w:rFonts w:asciiTheme="minorHAnsi" w:hAnsiTheme="minorHAnsi" w:cstheme="minorHAnsi"/>
          <w:sz w:val="24"/>
          <w:szCs w:val="24"/>
        </w:rPr>
        <w:t>z</w:t>
      </w:r>
      <w:r w:rsidR="00FB24C1" w:rsidRPr="00251784">
        <w:rPr>
          <w:rFonts w:asciiTheme="minorHAnsi" w:hAnsiTheme="minorHAnsi" w:cstheme="minorHAnsi"/>
          <w:sz w:val="24"/>
          <w:szCs w:val="24"/>
        </w:rPr>
        <w:t xml:space="preserve"> dnia 24 kwietnia 2003 r. o działalności pożytku publicznego i wolontariacie</w:t>
      </w:r>
      <w:r w:rsidR="00041495" w:rsidRPr="00251784">
        <w:rPr>
          <w:rFonts w:asciiTheme="minorHAnsi" w:hAnsiTheme="minorHAnsi" w:cstheme="minorHAnsi"/>
          <w:sz w:val="24"/>
          <w:szCs w:val="24"/>
        </w:rPr>
        <w:t>.</w:t>
      </w:r>
      <w:r w:rsidR="00723F75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Program </w:t>
      </w:r>
      <w:r w:rsidR="00AD0463" w:rsidRPr="00251784">
        <w:rPr>
          <w:rFonts w:asciiTheme="minorHAnsi" w:hAnsiTheme="minorHAnsi" w:cstheme="minorHAnsi"/>
          <w:sz w:val="24"/>
          <w:szCs w:val="24"/>
        </w:rPr>
        <w:t>w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spółpracy jest </w:t>
      </w:r>
      <w:r w:rsidR="008242F5" w:rsidRPr="00251784">
        <w:rPr>
          <w:rFonts w:asciiTheme="minorHAnsi" w:hAnsiTheme="minorHAnsi" w:cstheme="minorHAnsi"/>
          <w:sz w:val="24"/>
          <w:szCs w:val="24"/>
        </w:rPr>
        <w:t>przyjmowany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 uchwałą Rady Powiatu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 xml:space="preserve">w Żywcu </w:t>
      </w:r>
      <w:r w:rsidR="00041495" w:rsidRPr="00251784">
        <w:rPr>
          <w:rFonts w:asciiTheme="minorHAnsi" w:hAnsiTheme="minorHAnsi" w:cstheme="minorHAnsi"/>
          <w:sz w:val="24"/>
          <w:szCs w:val="24"/>
        </w:rPr>
        <w:t>każ</w:t>
      </w:r>
      <w:r w:rsidR="00AD0463" w:rsidRPr="00251784">
        <w:rPr>
          <w:rFonts w:asciiTheme="minorHAnsi" w:hAnsiTheme="minorHAnsi" w:cstheme="minorHAnsi"/>
          <w:sz w:val="24"/>
          <w:szCs w:val="24"/>
        </w:rPr>
        <w:t xml:space="preserve">dego roku. </w:t>
      </w:r>
    </w:p>
    <w:p w14:paraId="0727E45D" w14:textId="4DFD0648" w:rsidR="00723F75" w:rsidRDefault="006D396D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W dniach </w:t>
      </w:r>
      <w:r w:rsidR="00E70C46">
        <w:rPr>
          <w:rFonts w:asciiTheme="minorHAnsi" w:hAnsiTheme="minorHAnsi" w:cstheme="minorHAnsi"/>
          <w:sz w:val="24"/>
          <w:szCs w:val="24"/>
        </w:rPr>
        <w:t>29</w:t>
      </w:r>
      <w:r w:rsidR="00693FE8" w:rsidRPr="00251784">
        <w:rPr>
          <w:rFonts w:asciiTheme="minorHAnsi" w:hAnsiTheme="minorHAnsi" w:cstheme="minorHAnsi"/>
          <w:sz w:val="24"/>
          <w:szCs w:val="24"/>
        </w:rPr>
        <w:t xml:space="preserve"> września</w:t>
      </w:r>
      <w:r w:rsidR="00BD4749" w:rsidRPr="00251784">
        <w:rPr>
          <w:rFonts w:asciiTheme="minorHAnsi" w:hAnsiTheme="minorHAnsi" w:cstheme="minorHAnsi"/>
          <w:sz w:val="24"/>
          <w:szCs w:val="24"/>
        </w:rPr>
        <w:t xml:space="preserve"> – </w:t>
      </w:r>
      <w:r w:rsidR="00E70C46">
        <w:rPr>
          <w:rFonts w:asciiTheme="minorHAnsi" w:hAnsiTheme="minorHAnsi" w:cstheme="minorHAnsi"/>
          <w:sz w:val="24"/>
          <w:szCs w:val="24"/>
        </w:rPr>
        <w:t>6</w:t>
      </w:r>
      <w:r w:rsidR="00693FE8" w:rsidRPr="00251784">
        <w:rPr>
          <w:rFonts w:asciiTheme="minorHAnsi" w:hAnsiTheme="minorHAnsi" w:cstheme="minorHAnsi"/>
          <w:sz w:val="24"/>
          <w:szCs w:val="24"/>
        </w:rPr>
        <w:t xml:space="preserve"> października 20</w:t>
      </w:r>
      <w:r w:rsidR="00AC4EB4">
        <w:rPr>
          <w:rFonts w:asciiTheme="minorHAnsi" w:hAnsiTheme="minorHAnsi" w:cstheme="minorHAnsi"/>
          <w:sz w:val="24"/>
          <w:szCs w:val="24"/>
        </w:rPr>
        <w:t>2</w:t>
      </w:r>
      <w:r w:rsidR="00E70C46">
        <w:rPr>
          <w:rFonts w:asciiTheme="minorHAnsi" w:hAnsiTheme="minorHAnsi" w:cstheme="minorHAnsi"/>
          <w:sz w:val="24"/>
          <w:szCs w:val="24"/>
        </w:rPr>
        <w:t>1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odbyły się konsultacje społeczne dotyczące </w:t>
      </w:r>
      <w:r w:rsidR="005F46C8" w:rsidRPr="00251784">
        <w:rPr>
          <w:rFonts w:asciiTheme="minorHAnsi" w:hAnsiTheme="minorHAnsi" w:cstheme="minorHAnsi"/>
          <w:sz w:val="24"/>
          <w:szCs w:val="24"/>
        </w:rPr>
        <w:t xml:space="preserve">projektu </w:t>
      </w:r>
      <w:r w:rsidRPr="00251784">
        <w:rPr>
          <w:rFonts w:asciiTheme="minorHAnsi" w:hAnsiTheme="minorHAnsi" w:cstheme="minorHAnsi"/>
          <w:sz w:val="24"/>
          <w:szCs w:val="24"/>
        </w:rPr>
        <w:t xml:space="preserve">programu </w:t>
      </w:r>
      <w:r w:rsidR="003159BC" w:rsidRPr="00251784">
        <w:rPr>
          <w:rFonts w:asciiTheme="minorHAnsi" w:hAnsiTheme="minorHAnsi" w:cstheme="minorHAnsi"/>
          <w:sz w:val="24"/>
          <w:szCs w:val="24"/>
        </w:rPr>
        <w:t>współpracy z radami działalności pożytku publicznego</w:t>
      </w:r>
      <w:r w:rsidR="00F8385F" w:rsidRPr="00251784">
        <w:rPr>
          <w:rFonts w:asciiTheme="minorHAnsi" w:hAnsiTheme="minorHAnsi" w:cstheme="minorHAnsi"/>
          <w:sz w:val="24"/>
          <w:szCs w:val="24"/>
        </w:rPr>
        <w:t>,</w:t>
      </w:r>
      <w:r w:rsidR="003159BC" w:rsidRPr="00251784">
        <w:rPr>
          <w:rFonts w:asciiTheme="minorHAnsi" w:hAnsiTheme="minorHAnsi" w:cstheme="minorHAnsi"/>
          <w:sz w:val="24"/>
          <w:szCs w:val="24"/>
        </w:rPr>
        <w:t xml:space="preserve"> organizacjami pozarządowymi i podmiotami wymienionymi </w:t>
      </w:r>
      <w:r w:rsidR="0000222C" w:rsidRPr="00251784">
        <w:rPr>
          <w:rFonts w:asciiTheme="minorHAnsi" w:hAnsiTheme="minorHAnsi" w:cstheme="minorHAnsi"/>
          <w:sz w:val="24"/>
          <w:szCs w:val="24"/>
        </w:rPr>
        <w:t>w art.</w:t>
      </w:r>
      <w:r w:rsidR="003159BC" w:rsidRPr="00251784">
        <w:rPr>
          <w:rFonts w:asciiTheme="minorHAnsi" w:hAnsiTheme="minorHAnsi" w:cstheme="minorHAnsi"/>
          <w:sz w:val="24"/>
          <w:szCs w:val="24"/>
        </w:rPr>
        <w:t xml:space="preserve"> 3 ust. 3 ustawy o działalności pożytku publicznego i o wolontariacie. W związku z brakiem uwag </w:t>
      </w:r>
      <w:r w:rsidR="004C0864" w:rsidRPr="00251784">
        <w:rPr>
          <w:rFonts w:asciiTheme="minorHAnsi" w:hAnsiTheme="minorHAnsi" w:cstheme="minorHAnsi"/>
          <w:sz w:val="24"/>
          <w:szCs w:val="24"/>
        </w:rPr>
        <w:t xml:space="preserve">do przedłożonego projektu </w:t>
      </w:r>
      <w:r w:rsidR="00FB24C1" w:rsidRPr="00251784">
        <w:rPr>
          <w:rFonts w:asciiTheme="minorHAnsi" w:hAnsiTheme="minorHAnsi" w:cstheme="minorHAnsi"/>
          <w:sz w:val="24"/>
          <w:szCs w:val="24"/>
        </w:rPr>
        <w:t>Rada Powiatu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w Żywcu uchwałą nr </w:t>
      </w:r>
      <w:r w:rsidR="00E70C46">
        <w:rPr>
          <w:rFonts w:asciiTheme="minorHAnsi" w:hAnsiTheme="minorHAnsi" w:cstheme="minorHAnsi"/>
          <w:sz w:val="24"/>
          <w:szCs w:val="24"/>
        </w:rPr>
        <w:t>XXIX/331/2021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z dnia </w:t>
      </w:r>
      <w:r w:rsidR="00693FE8" w:rsidRPr="00251784">
        <w:rPr>
          <w:rFonts w:asciiTheme="minorHAnsi" w:hAnsiTheme="minorHAnsi" w:cstheme="minorHAnsi"/>
          <w:sz w:val="24"/>
          <w:szCs w:val="24"/>
        </w:rPr>
        <w:t>2</w:t>
      </w:r>
      <w:r w:rsidR="00E70C46">
        <w:rPr>
          <w:rFonts w:asciiTheme="minorHAnsi" w:hAnsiTheme="minorHAnsi" w:cstheme="minorHAnsi"/>
          <w:sz w:val="24"/>
          <w:szCs w:val="24"/>
        </w:rPr>
        <w:t>5</w:t>
      </w:r>
      <w:r w:rsidR="00693FE8" w:rsidRPr="00251784">
        <w:rPr>
          <w:rFonts w:asciiTheme="minorHAnsi" w:hAnsiTheme="minorHAnsi" w:cstheme="minorHAnsi"/>
          <w:sz w:val="24"/>
          <w:szCs w:val="24"/>
        </w:rPr>
        <w:t xml:space="preserve"> października 20</w:t>
      </w:r>
      <w:r w:rsidR="00AC4EB4">
        <w:rPr>
          <w:rFonts w:asciiTheme="minorHAnsi" w:hAnsiTheme="minorHAnsi" w:cstheme="minorHAnsi"/>
          <w:sz w:val="24"/>
          <w:szCs w:val="24"/>
        </w:rPr>
        <w:t>2</w:t>
      </w:r>
      <w:r w:rsidR="00E70C46">
        <w:rPr>
          <w:rFonts w:asciiTheme="minorHAnsi" w:hAnsiTheme="minorHAnsi" w:cstheme="minorHAnsi"/>
          <w:sz w:val="24"/>
          <w:szCs w:val="24"/>
        </w:rPr>
        <w:t>1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r. w sprawie programu współpracy Powiatu Żywieckiego z organizacjami pozarządowymi na rok 20</w:t>
      </w:r>
      <w:r w:rsidR="00693FE8" w:rsidRPr="00251784">
        <w:rPr>
          <w:rFonts w:asciiTheme="minorHAnsi" w:hAnsiTheme="minorHAnsi" w:cstheme="minorHAnsi"/>
          <w:sz w:val="24"/>
          <w:szCs w:val="24"/>
        </w:rPr>
        <w:t>2</w:t>
      </w:r>
      <w:r w:rsidR="00E70C46">
        <w:rPr>
          <w:rFonts w:asciiTheme="minorHAnsi" w:hAnsiTheme="minorHAnsi" w:cstheme="minorHAnsi"/>
          <w:sz w:val="24"/>
          <w:szCs w:val="24"/>
        </w:rPr>
        <w:t>2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przyjęła </w:t>
      </w:r>
      <w:r w:rsidR="00D10BF6">
        <w:rPr>
          <w:rFonts w:asciiTheme="minorHAnsi" w:hAnsiTheme="minorHAnsi" w:cstheme="minorHAnsi"/>
          <w:sz w:val="24"/>
          <w:szCs w:val="24"/>
        </w:rPr>
        <w:t>wyżej wymieniony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1D335B" w:rsidRPr="00251784">
        <w:rPr>
          <w:rFonts w:asciiTheme="minorHAnsi" w:hAnsiTheme="minorHAnsi" w:cstheme="minorHAnsi"/>
          <w:sz w:val="24"/>
          <w:szCs w:val="24"/>
        </w:rPr>
        <w:t>dokument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. </w:t>
      </w:r>
      <w:r w:rsidR="00723F75" w:rsidRPr="00251784">
        <w:rPr>
          <w:rFonts w:asciiTheme="minorHAnsi" w:hAnsiTheme="minorHAnsi" w:cstheme="minorHAnsi"/>
          <w:sz w:val="24"/>
          <w:szCs w:val="24"/>
        </w:rPr>
        <w:t xml:space="preserve">Podmiotami programu współpracy </w:t>
      </w:r>
      <w:r w:rsidR="005F46C8" w:rsidRPr="00251784">
        <w:rPr>
          <w:rFonts w:asciiTheme="minorHAnsi" w:hAnsiTheme="minorHAnsi" w:cstheme="minorHAnsi"/>
          <w:sz w:val="24"/>
          <w:szCs w:val="24"/>
        </w:rPr>
        <w:t>były</w:t>
      </w:r>
      <w:r w:rsidR="00723F75" w:rsidRPr="00251784">
        <w:rPr>
          <w:rFonts w:asciiTheme="minorHAnsi" w:hAnsiTheme="minorHAnsi" w:cstheme="minorHAnsi"/>
          <w:sz w:val="24"/>
          <w:szCs w:val="24"/>
        </w:rPr>
        <w:t xml:space="preserve"> z jednej strony organy jednostek samorządu terytorialnego,</w:t>
      </w:r>
      <w:r w:rsidR="00317967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723F75" w:rsidRPr="00251784">
        <w:rPr>
          <w:rFonts w:asciiTheme="minorHAnsi" w:hAnsiTheme="minorHAnsi" w:cstheme="minorHAnsi"/>
          <w:sz w:val="24"/>
          <w:szCs w:val="24"/>
        </w:rPr>
        <w:t xml:space="preserve">a z drugiej organizacje pozarządowe oraz podmioty wymienione w art. 3 ust. 3 ustawy o działalności pożytku publicznego i wolontariacie prowadzącymi, odpowiednio do terytorialnego zakresu działania organów jednostek samorządu terytorialnego, działalność pożytku publicznego w zakresie odpowiadającym </w:t>
      </w:r>
      <w:r w:rsidR="00723F75" w:rsidRPr="00251784">
        <w:rPr>
          <w:rFonts w:asciiTheme="minorHAnsi" w:hAnsiTheme="minorHAnsi" w:cstheme="minorHAnsi"/>
          <w:color w:val="000000"/>
          <w:sz w:val="24"/>
          <w:szCs w:val="24"/>
        </w:rPr>
        <w:t>zadaniom</w:t>
      </w:r>
      <w:r w:rsidR="00723F75" w:rsidRPr="00251784">
        <w:rPr>
          <w:rFonts w:asciiTheme="minorHAnsi" w:hAnsiTheme="minorHAnsi" w:cstheme="minorHAnsi"/>
          <w:sz w:val="24"/>
          <w:szCs w:val="24"/>
        </w:rPr>
        <w:t xml:space="preserve"> tych organów.</w:t>
      </w:r>
    </w:p>
    <w:p w14:paraId="2D95281B" w14:textId="202C90F7" w:rsidR="00E70C46" w:rsidRPr="00251784" w:rsidRDefault="00E70C46" w:rsidP="0025178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związku z zastrzeżeniami co do zapisów </w:t>
      </w:r>
      <w:r w:rsidR="00943FA1">
        <w:rPr>
          <w:rFonts w:asciiTheme="minorHAnsi" w:hAnsiTheme="minorHAnsi" w:cstheme="minorHAnsi"/>
          <w:sz w:val="24"/>
          <w:szCs w:val="24"/>
        </w:rPr>
        <w:t xml:space="preserve">programu współpracy wojewoda Śląski uchylił powyższą uchwałę. W oparciu o uwagi zawarte w uzasadnieniu Rada Powiatu w Żywcu uchwałą nr </w:t>
      </w:r>
      <w:r>
        <w:rPr>
          <w:rFonts w:asciiTheme="minorHAnsi" w:hAnsiTheme="minorHAnsi" w:cstheme="minorHAnsi"/>
          <w:sz w:val="24"/>
          <w:szCs w:val="24"/>
        </w:rPr>
        <w:t>XXXI/346/2021</w:t>
      </w:r>
      <w:r w:rsidR="00943FA1">
        <w:rPr>
          <w:rFonts w:asciiTheme="minorHAnsi" w:hAnsiTheme="minorHAnsi" w:cstheme="minorHAnsi"/>
          <w:sz w:val="24"/>
          <w:szCs w:val="24"/>
        </w:rPr>
        <w:t xml:space="preserve"> z dnia 29 grudnia 2021 r. przyjęła zaktualizowany program </w:t>
      </w:r>
      <w:r w:rsidR="00943FA1" w:rsidRPr="00251784">
        <w:rPr>
          <w:rFonts w:asciiTheme="minorHAnsi" w:hAnsiTheme="minorHAnsi" w:cstheme="minorHAnsi"/>
          <w:sz w:val="24"/>
          <w:szCs w:val="24"/>
        </w:rPr>
        <w:t>współpracy Powiatu Żywieckiego z organizacjami pozarządowymi na rok 202</w:t>
      </w:r>
      <w:r w:rsidR="00943FA1">
        <w:rPr>
          <w:rFonts w:asciiTheme="minorHAnsi" w:hAnsiTheme="minorHAnsi" w:cstheme="minorHAnsi"/>
          <w:sz w:val="24"/>
          <w:szCs w:val="24"/>
        </w:rPr>
        <w:t>2.</w:t>
      </w:r>
    </w:p>
    <w:p w14:paraId="1870766D" w14:textId="77777777" w:rsidR="00F45434" w:rsidRPr="00251784" w:rsidRDefault="00FB24C1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Głównymi założeniami programu były:</w:t>
      </w:r>
    </w:p>
    <w:p w14:paraId="2D7BE3EE" w14:textId="16A2DFFF" w:rsidR="00723F75" w:rsidRPr="00251784" w:rsidRDefault="00723F75" w:rsidP="00261427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umocnienie lokalnych działań, stworzenie warunków dla powstania inicjatyw i struktur funkcjonujących na rzecz społeczności lokalnych</w:t>
      </w:r>
      <w:r w:rsidR="00F812E3" w:rsidRPr="00251784">
        <w:rPr>
          <w:rFonts w:asciiTheme="minorHAnsi" w:hAnsiTheme="minorHAnsi" w:cstheme="minorHAnsi"/>
          <w:sz w:val="24"/>
          <w:szCs w:val="24"/>
        </w:rPr>
        <w:t>,</w:t>
      </w:r>
    </w:p>
    <w:p w14:paraId="04E3DB03" w14:textId="61A99AA2" w:rsidR="00723F75" w:rsidRPr="00251784" w:rsidRDefault="00723F75" w:rsidP="00261427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zwiększenie wpływu sektora obywatelskiego na kreowanie polityki społecznej w powiecie</w:t>
      </w:r>
      <w:r w:rsidR="00F812E3" w:rsidRPr="00251784">
        <w:rPr>
          <w:rFonts w:asciiTheme="minorHAnsi" w:hAnsiTheme="minorHAnsi" w:cstheme="minorHAnsi"/>
          <w:sz w:val="24"/>
          <w:szCs w:val="24"/>
        </w:rPr>
        <w:t>,</w:t>
      </w:r>
    </w:p>
    <w:p w14:paraId="3455A263" w14:textId="3F480F29" w:rsidR="00723F75" w:rsidRPr="00251784" w:rsidRDefault="00723F75" w:rsidP="00261427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poprawa jakości życia poprzez pełniejsze zaspokojenie potrzeb społecznych</w:t>
      </w:r>
      <w:r w:rsidR="00F812E3" w:rsidRPr="00251784">
        <w:rPr>
          <w:rFonts w:asciiTheme="minorHAnsi" w:hAnsiTheme="minorHAnsi" w:cstheme="minorHAnsi"/>
          <w:sz w:val="24"/>
          <w:szCs w:val="24"/>
        </w:rPr>
        <w:t>,</w:t>
      </w:r>
    </w:p>
    <w:p w14:paraId="54436E74" w14:textId="1A5B2C13" w:rsidR="00723F75" w:rsidRPr="00251784" w:rsidRDefault="00723F75" w:rsidP="00261427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integracja podmiotów polityki lokalnej obejmującej swym zakresem sferę zadań publicznych</w:t>
      </w:r>
      <w:r w:rsidR="00F812E3" w:rsidRPr="00251784">
        <w:rPr>
          <w:rFonts w:asciiTheme="minorHAnsi" w:hAnsiTheme="minorHAnsi" w:cstheme="minorHAnsi"/>
          <w:sz w:val="24"/>
          <w:szCs w:val="24"/>
        </w:rPr>
        <w:t>.</w:t>
      </w:r>
    </w:p>
    <w:p w14:paraId="39F144B6" w14:textId="77777777" w:rsidR="00317967" w:rsidRPr="00251784" w:rsidRDefault="00317967" w:rsidP="00251784">
      <w:pPr>
        <w:rPr>
          <w:rFonts w:asciiTheme="minorHAnsi" w:hAnsiTheme="minorHAnsi" w:cstheme="minorHAnsi"/>
          <w:sz w:val="24"/>
          <w:szCs w:val="24"/>
        </w:rPr>
      </w:pPr>
    </w:p>
    <w:p w14:paraId="77E5DB85" w14:textId="77777777" w:rsidR="00723F75" w:rsidRPr="00251784" w:rsidRDefault="00723F75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lastRenderedPageBreak/>
        <w:t>Obszar działania programu współpracy obejmował zadania:</w:t>
      </w:r>
    </w:p>
    <w:p w14:paraId="4823829D" w14:textId="4F81E108" w:rsidR="00B744D4" w:rsidRPr="00251784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Kultury, sztuki, ochrony dóbr kultury i  dziedzictwa narodowego:</w:t>
      </w:r>
    </w:p>
    <w:p w14:paraId="1556A046" w14:textId="77777777" w:rsidR="00B744D4" w:rsidRPr="00251784" w:rsidRDefault="00B744D4" w:rsidP="0026142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organizacja imprez kulturalnych,</w:t>
      </w:r>
    </w:p>
    <w:p w14:paraId="374F4BBC" w14:textId="77777777" w:rsidR="00B744D4" w:rsidRPr="00251784" w:rsidRDefault="00B744D4" w:rsidP="0026142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edukacja regionalna dzieci i młodzieży,</w:t>
      </w:r>
    </w:p>
    <w:p w14:paraId="7DF3D092" w14:textId="4803F3E0" w:rsidR="00B744D4" w:rsidRPr="00251784" w:rsidRDefault="00B744D4" w:rsidP="0026142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promocja kultury Żywiecczyzny poprzez wspieranie amatorskiego ruchu artystycznego, </w:t>
      </w:r>
      <w:r w:rsidR="00897932">
        <w:rPr>
          <w:rFonts w:asciiTheme="minorHAnsi" w:hAnsiTheme="minorHAnsi" w:cstheme="minorHAnsi"/>
          <w:sz w:val="24"/>
          <w:szCs w:val="24"/>
        </w:rPr>
        <w:t>f</w:t>
      </w:r>
      <w:r w:rsidRPr="00251784">
        <w:rPr>
          <w:rFonts w:asciiTheme="minorHAnsi" w:hAnsiTheme="minorHAnsi" w:cstheme="minorHAnsi"/>
          <w:sz w:val="24"/>
          <w:szCs w:val="24"/>
        </w:rPr>
        <w:t>olkloru oraz rzemiosła ludowego.</w:t>
      </w:r>
    </w:p>
    <w:p w14:paraId="0D957225" w14:textId="45A92DF8" w:rsidR="00B744D4" w:rsidRPr="00251784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Wspierania i upowszechniania kultury fizycznej:</w:t>
      </w:r>
    </w:p>
    <w:p w14:paraId="3948A7B8" w14:textId="599BC9B7" w:rsidR="00B744D4" w:rsidRPr="00251784" w:rsidRDefault="00B744D4" w:rsidP="0026142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organizacja masowych imprez sportowych, rekreacyjnych o zasięgu ponadgminnym, w szczególności dla dzieci i młodzieży,</w:t>
      </w:r>
    </w:p>
    <w:p w14:paraId="3357131D" w14:textId="77777777" w:rsidR="00B744D4" w:rsidRPr="00251784" w:rsidRDefault="00B744D4" w:rsidP="0026142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organizacja zajęć dzieci i młodzieży uzdolnionej sportowo oraz sportowców niepełnosprawnych,</w:t>
      </w:r>
    </w:p>
    <w:p w14:paraId="2E850E23" w14:textId="5AAFAD1E" w:rsidR="00B744D4" w:rsidRPr="00251784" w:rsidRDefault="00B744D4" w:rsidP="0026142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organizacja sportu szkolnego dzieci i młodzieży na szczeblu powiatowym, rejonowym i wojewódzkim (wg Informatora Programowego Śląskiego Szkolnego Związku Sportowego wydanego przez Urząd Marszałkowski Województwa Śląskiego oraz Kuratorium Oświaty).</w:t>
      </w:r>
    </w:p>
    <w:p w14:paraId="417C1CF2" w14:textId="065550A6" w:rsidR="00B744D4" w:rsidRPr="00251784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Turystyki i krajoznawstwa:</w:t>
      </w:r>
    </w:p>
    <w:p w14:paraId="516F4DA6" w14:textId="77777777" w:rsidR="00B744D4" w:rsidRPr="00251784" w:rsidRDefault="00B744D4" w:rsidP="00261427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utrzymanie szlaków turystycznych – zimowych, letnich na terenie Powiatu Żywieckiego,</w:t>
      </w:r>
    </w:p>
    <w:p w14:paraId="3602BC10" w14:textId="77777777" w:rsidR="00B744D4" w:rsidRPr="00251784" w:rsidRDefault="00B744D4" w:rsidP="00261427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upowszechniania turystyki wśród dzieci i młodzieży.</w:t>
      </w:r>
    </w:p>
    <w:p w14:paraId="21F574BA" w14:textId="30AC2175" w:rsidR="00B744D4" w:rsidRPr="00251784" w:rsidRDefault="00B744D4" w:rsidP="0026142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color w:val="000000"/>
          <w:sz w:val="24"/>
          <w:szCs w:val="24"/>
        </w:rPr>
        <w:t>Ratownictwa i ochrony</w:t>
      </w:r>
      <w:r w:rsidRPr="00251784">
        <w:rPr>
          <w:rFonts w:asciiTheme="minorHAnsi" w:hAnsiTheme="minorHAnsi" w:cstheme="minorHAnsi"/>
          <w:sz w:val="24"/>
          <w:szCs w:val="24"/>
        </w:rPr>
        <w:t xml:space="preserve"> ludności:</w:t>
      </w:r>
    </w:p>
    <w:p w14:paraId="608BBEE9" w14:textId="77777777" w:rsidR="00B744D4" w:rsidRPr="000E41F8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zapewnienie bezpieczeństwa osób przebywających w górach i na wodzie.</w:t>
      </w:r>
    </w:p>
    <w:p w14:paraId="6C27EB73" w14:textId="568C6303" w:rsidR="00B744D4" w:rsidRPr="000E41F8" w:rsidRDefault="00B744D4" w:rsidP="0026142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Działalności na rzecz osób niepełnosprawnych:</w:t>
      </w:r>
    </w:p>
    <w:p w14:paraId="52808FD1" w14:textId="577ACCDA" w:rsidR="00B744D4" w:rsidRPr="000E41F8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działalność na rzecz osób ze znacznym upośledzeniem po 26 roku życia</w:t>
      </w:r>
      <w:r w:rsidR="001D335B" w:rsidRPr="000E41F8">
        <w:rPr>
          <w:rFonts w:asciiTheme="minorHAnsi" w:hAnsiTheme="minorHAnsi" w:cstheme="minorHAnsi"/>
          <w:sz w:val="24"/>
          <w:szCs w:val="24"/>
        </w:rPr>
        <w:t>.</w:t>
      </w:r>
      <w:r w:rsidRPr="000E41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1A1447" w14:textId="77777777" w:rsidR="00B744D4" w:rsidRPr="00251784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Działalności na rzecz integracji europejskiej oraz rozwijania kontaktów i współpracy między </w:t>
      </w:r>
      <w:r w:rsidRPr="00251784">
        <w:rPr>
          <w:rFonts w:asciiTheme="minorHAnsi" w:hAnsiTheme="minorHAnsi" w:cstheme="minorHAnsi"/>
          <w:color w:val="000000"/>
          <w:sz w:val="24"/>
          <w:szCs w:val="24"/>
        </w:rPr>
        <w:t>społeczeństwami</w:t>
      </w:r>
      <w:r w:rsidRPr="00251784">
        <w:rPr>
          <w:rFonts w:asciiTheme="minorHAnsi" w:hAnsiTheme="minorHAnsi" w:cstheme="minorHAnsi"/>
          <w:sz w:val="24"/>
          <w:szCs w:val="24"/>
        </w:rPr>
        <w:t>.</w:t>
      </w:r>
    </w:p>
    <w:p w14:paraId="02085222" w14:textId="62BF5E4D" w:rsidR="000E41F8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Ochrony i promocji zdrowia:</w:t>
      </w:r>
    </w:p>
    <w:p w14:paraId="5155B6B0" w14:textId="77777777" w:rsidR="000E41F8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podejmowanie działań promujących zdrowy styl życia wśród dzieci, młodzieży i dorosłych,</w:t>
      </w:r>
    </w:p>
    <w:p w14:paraId="49AE32C8" w14:textId="558BB183" w:rsidR="000E41F8" w:rsidRPr="00AC4EB4" w:rsidRDefault="00B744D4" w:rsidP="00AC4EB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 xml:space="preserve">upowszechnianie wiedzy na temat ratownictwa medycznego, honorowego </w:t>
      </w:r>
      <w:r w:rsidR="000E41F8">
        <w:rPr>
          <w:rFonts w:asciiTheme="minorHAnsi" w:hAnsiTheme="minorHAnsi" w:cstheme="minorHAnsi"/>
          <w:sz w:val="24"/>
          <w:szCs w:val="24"/>
        </w:rPr>
        <w:t>k</w:t>
      </w:r>
      <w:r w:rsidRPr="000E41F8">
        <w:rPr>
          <w:rFonts w:asciiTheme="minorHAnsi" w:hAnsiTheme="minorHAnsi" w:cstheme="minorHAnsi"/>
          <w:sz w:val="24"/>
          <w:szCs w:val="24"/>
        </w:rPr>
        <w:t>rwiodawstwa,</w:t>
      </w:r>
      <w:r w:rsidR="00AC4EB4">
        <w:rPr>
          <w:rFonts w:asciiTheme="minorHAnsi" w:hAnsiTheme="minorHAnsi" w:cstheme="minorHAnsi"/>
          <w:sz w:val="24"/>
          <w:szCs w:val="24"/>
        </w:rPr>
        <w:t xml:space="preserve"> </w:t>
      </w:r>
      <w:r w:rsidRPr="00AC4EB4">
        <w:rPr>
          <w:rFonts w:asciiTheme="minorHAnsi" w:hAnsiTheme="minorHAnsi" w:cstheme="minorHAnsi"/>
          <w:sz w:val="24"/>
          <w:szCs w:val="24"/>
        </w:rPr>
        <w:t>właściwych postaw i zachowań prozdrowotnych,</w:t>
      </w:r>
    </w:p>
    <w:p w14:paraId="2B92810E" w14:textId="55200D61" w:rsidR="00B744D4" w:rsidRPr="000E41F8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 xml:space="preserve">podnoszenie poziomu wiedzy wśród dzieci i młodzieży w zakresie profilaktyki </w:t>
      </w:r>
      <w:r w:rsidR="0039677C" w:rsidRPr="000E41F8">
        <w:rPr>
          <w:rFonts w:asciiTheme="minorHAnsi" w:hAnsiTheme="minorHAnsi" w:cstheme="minorHAnsi"/>
          <w:sz w:val="24"/>
          <w:szCs w:val="24"/>
        </w:rPr>
        <w:t>u</w:t>
      </w:r>
      <w:r w:rsidRPr="000E41F8">
        <w:rPr>
          <w:rFonts w:asciiTheme="minorHAnsi" w:hAnsiTheme="minorHAnsi" w:cstheme="minorHAnsi"/>
          <w:sz w:val="24"/>
          <w:szCs w:val="24"/>
        </w:rPr>
        <w:t>zależnień.</w:t>
      </w:r>
    </w:p>
    <w:p w14:paraId="1686B173" w14:textId="088B3242" w:rsidR="000E41F8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Ekologii i ochrony zwierząt oraz ochrony dziedzictwa przyrodniczego:</w:t>
      </w:r>
    </w:p>
    <w:p w14:paraId="3DF80D19" w14:textId="77777777" w:rsidR="000E41F8" w:rsidRDefault="00B744D4" w:rsidP="0026142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edukacja ekologiczna,</w:t>
      </w:r>
    </w:p>
    <w:p w14:paraId="5FBE8376" w14:textId="77777777" w:rsidR="000E41F8" w:rsidRDefault="00B744D4" w:rsidP="0026142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organizowanie zajęć edukacyjnych w zakresie tematyki pszczelarsko-ekologicznej,</w:t>
      </w:r>
    </w:p>
    <w:p w14:paraId="6CC3D1FE" w14:textId="701B3B4A" w:rsidR="00B744D4" w:rsidRPr="000E41F8" w:rsidRDefault="00B744D4" w:rsidP="0026142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promocja zachowań proekologicznych w życiu codziennym.</w:t>
      </w:r>
    </w:p>
    <w:p w14:paraId="2F5BE7D3" w14:textId="2594D428" w:rsidR="00B744D4" w:rsidRPr="00251784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Świadczenie nieodpłatnej pomocy prawnej na zasadach określonych w ustawie z dnia 5 sierpnia 2015 r. o nieodpłatnej pomocy prawnej oraz edukacji prawnej</w:t>
      </w:r>
      <w:r w:rsidR="000E41F8">
        <w:rPr>
          <w:rFonts w:asciiTheme="minorHAnsi" w:hAnsiTheme="minorHAnsi" w:cstheme="minorHAnsi"/>
          <w:sz w:val="24"/>
          <w:szCs w:val="24"/>
        </w:rPr>
        <w:t>.</w:t>
      </w:r>
    </w:p>
    <w:p w14:paraId="73D95F71" w14:textId="77777777" w:rsidR="001D335B" w:rsidRPr="00251784" w:rsidRDefault="001D335B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Działalność na rzecz integracji i reintegracji zawodowej i społecznej osób zagrożonych wykluczeniem społecznym.</w:t>
      </w:r>
    </w:p>
    <w:p w14:paraId="381F5AB5" w14:textId="17B199C7" w:rsidR="00A616A9" w:rsidRPr="00251784" w:rsidRDefault="00723F75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Ponadto program ten zawierał zasady i formy współpracy pomiędzy </w:t>
      </w:r>
      <w:r w:rsidR="004D0300" w:rsidRPr="00251784">
        <w:rPr>
          <w:rFonts w:asciiTheme="minorHAnsi" w:hAnsiTheme="minorHAnsi" w:cstheme="minorHAnsi"/>
          <w:sz w:val="24"/>
          <w:szCs w:val="24"/>
        </w:rPr>
        <w:t>P</w:t>
      </w:r>
      <w:r w:rsidRPr="00251784">
        <w:rPr>
          <w:rFonts w:asciiTheme="minorHAnsi" w:hAnsiTheme="minorHAnsi" w:cstheme="minorHAnsi"/>
          <w:sz w:val="24"/>
          <w:szCs w:val="24"/>
        </w:rPr>
        <w:t xml:space="preserve">owiatem </w:t>
      </w:r>
      <w:r w:rsidR="004D0300" w:rsidRPr="00251784">
        <w:rPr>
          <w:rFonts w:asciiTheme="minorHAnsi" w:hAnsiTheme="minorHAnsi" w:cstheme="minorHAnsi"/>
          <w:sz w:val="24"/>
          <w:szCs w:val="24"/>
        </w:rPr>
        <w:t>Ż</w:t>
      </w:r>
      <w:r w:rsidRPr="00251784">
        <w:rPr>
          <w:rFonts w:asciiTheme="minorHAnsi" w:hAnsiTheme="minorHAnsi" w:cstheme="minorHAnsi"/>
          <w:sz w:val="24"/>
          <w:szCs w:val="24"/>
        </w:rPr>
        <w:t>ywieckim</w:t>
      </w:r>
      <w:r w:rsidR="00D10BF6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>a organizacjami pozarządowymi oraz podmiotami wymienionymi w art. 3 ust. 3 ustawy o działalności pożytku publicznego i wolontariacie</w:t>
      </w:r>
      <w:r w:rsidR="0039677C" w:rsidRPr="00251784">
        <w:rPr>
          <w:rFonts w:asciiTheme="minorHAnsi" w:hAnsiTheme="minorHAnsi" w:cstheme="minorHAnsi"/>
          <w:sz w:val="24"/>
          <w:szCs w:val="24"/>
        </w:rPr>
        <w:t>.</w:t>
      </w:r>
    </w:p>
    <w:p w14:paraId="0905E59A" w14:textId="170D2FFD" w:rsidR="00546DC2" w:rsidRPr="00251784" w:rsidRDefault="00546DC2" w:rsidP="0025178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51784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C251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b/>
          <w:bCs/>
          <w:sz w:val="24"/>
          <w:szCs w:val="24"/>
        </w:rPr>
        <w:t>Zlecanie zadań publicznych organizacjom pozarządowych</w:t>
      </w:r>
    </w:p>
    <w:p w14:paraId="0ECB9644" w14:textId="7FAEF47D" w:rsidR="00723F75" w:rsidRPr="00251784" w:rsidRDefault="00723F75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Jednym z założeń programu współpracy </w:t>
      </w:r>
      <w:r w:rsidR="008242F5" w:rsidRPr="00251784">
        <w:rPr>
          <w:rFonts w:asciiTheme="minorHAnsi" w:hAnsiTheme="minorHAnsi" w:cstheme="minorHAnsi"/>
          <w:sz w:val="24"/>
          <w:szCs w:val="24"/>
        </w:rPr>
        <w:t>było</w:t>
      </w:r>
      <w:r w:rsidR="00F8385F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 xml:space="preserve">zlecanie organizacjom pozarządowym oraz podmiotom wymienionym w art. 3 ust. 3 ustawy o działalności pożytku publicznego i wolontariacie zadań </w:t>
      </w:r>
      <w:r w:rsidRPr="00251784">
        <w:rPr>
          <w:rFonts w:asciiTheme="minorHAnsi" w:hAnsiTheme="minorHAnsi" w:cstheme="minorHAnsi"/>
          <w:sz w:val="24"/>
          <w:szCs w:val="24"/>
        </w:rPr>
        <w:lastRenderedPageBreak/>
        <w:t xml:space="preserve">własnych </w:t>
      </w:r>
      <w:r w:rsidR="004D0300" w:rsidRPr="00251784">
        <w:rPr>
          <w:rFonts w:asciiTheme="minorHAnsi" w:hAnsiTheme="minorHAnsi" w:cstheme="minorHAnsi"/>
          <w:sz w:val="24"/>
          <w:szCs w:val="24"/>
        </w:rPr>
        <w:t>P</w:t>
      </w:r>
      <w:r w:rsidRPr="00251784">
        <w:rPr>
          <w:rFonts w:asciiTheme="minorHAnsi" w:hAnsiTheme="minorHAnsi" w:cstheme="minorHAnsi"/>
          <w:sz w:val="24"/>
          <w:szCs w:val="24"/>
        </w:rPr>
        <w:t xml:space="preserve">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>Ż</w:t>
      </w:r>
      <w:r w:rsidRPr="00251784">
        <w:rPr>
          <w:rFonts w:asciiTheme="minorHAnsi" w:hAnsiTheme="minorHAnsi" w:cstheme="minorHAnsi"/>
          <w:sz w:val="24"/>
          <w:szCs w:val="24"/>
        </w:rPr>
        <w:t>ywieckiego. Zlecanie to odbywa</w:t>
      </w:r>
      <w:r w:rsidR="008242F5" w:rsidRPr="00251784">
        <w:rPr>
          <w:rFonts w:asciiTheme="minorHAnsi" w:hAnsiTheme="minorHAnsi" w:cstheme="minorHAnsi"/>
          <w:sz w:val="24"/>
          <w:szCs w:val="24"/>
        </w:rPr>
        <w:t>ło</w:t>
      </w:r>
      <w:r w:rsidRPr="0025178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 xml:space="preserve">się za pośrednictwem otwartego konkursu ofert na realizację zadań publicznych </w:t>
      </w:r>
      <w:r w:rsidR="004D0300" w:rsidRPr="00251784">
        <w:rPr>
          <w:rFonts w:asciiTheme="minorHAnsi" w:hAnsiTheme="minorHAnsi" w:cstheme="minorHAnsi"/>
          <w:sz w:val="24"/>
          <w:szCs w:val="24"/>
        </w:rPr>
        <w:t>P</w:t>
      </w:r>
      <w:r w:rsidRPr="00251784">
        <w:rPr>
          <w:rFonts w:asciiTheme="minorHAnsi" w:hAnsiTheme="minorHAnsi" w:cstheme="minorHAnsi"/>
          <w:sz w:val="24"/>
          <w:szCs w:val="24"/>
        </w:rPr>
        <w:t xml:space="preserve">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>Ż</w:t>
      </w:r>
      <w:r w:rsidRPr="00251784">
        <w:rPr>
          <w:rFonts w:asciiTheme="minorHAnsi" w:hAnsiTheme="minorHAnsi" w:cstheme="minorHAnsi"/>
          <w:sz w:val="24"/>
          <w:szCs w:val="24"/>
        </w:rPr>
        <w:t>ywieckiego.</w:t>
      </w:r>
      <w:r w:rsidR="009610C4" w:rsidRPr="002517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F857AF" w14:textId="70CD3FE6" w:rsidR="000774E7" w:rsidRPr="00EB3B5F" w:rsidRDefault="00FB24C1" w:rsidP="00251784">
      <w:pPr>
        <w:rPr>
          <w:rFonts w:asciiTheme="minorHAnsi" w:hAnsiTheme="minorHAnsi" w:cstheme="minorHAnsi"/>
          <w:sz w:val="24"/>
          <w:szCs w:val="24"/>
        </w:rPr>
      </w:pPr>
      <w:bookmarkStart w:id="0" w:name="_Hlk133220173"/>
      <w:r w:rsidRPr="00EB3B5F">
        <w:rPr>
          <w:rFonts w:asciiTheme="minorHAnsi" w:hAnsiTheme="minorHAnsi" w:cstheme="minorHAnsi"/>
          <w:sz w:val="24"/>
          <w:szCs w:val="24"/>
        </w:rPr>
        <w:t xml:space="preserve">Zarząd Powiatu </w:t>
      </w:r>
      <w:r w:rsidR="006C7B7F" w:rsidRPr="00EB3B5F">
        <w:rPr>
          <w:rFonts w:asciiTheme="minorHAnsi" w:hAnsiTheme="minorHAnsi" w:cstheme="minorHAnsi"/>
          <w:sz w:val="24"/>
          <w:szCs w:val="24"/>
        </w:rPr>
        <w:t xml:space="preserve">w Żywcu </w:t>
      </w:r>
      <w:r w:rsidRPr="00EB3B5F">
        <w:rPr>
          <w:rFonts w:asciiTheme="minorHAnsi" w:hAnsiTheme="minorHAnsi" w:cstheme="minorHAnsi"/>
          <w:sz w:val="24"/>
          <w:szCs w:val="24"/>
        </w:rPr>
        <w:t>ogłosił</w:t>
      </w:r>
      <w:r w:rsidR="000774E7" w:rsidRPr="00EB3B5F">
        <w:rPr>
          <w:rFonts w:asciiTheme="minorHAnsi" w:hAnsiTheme="minorHAnsi" w:cstheme="minorHAnsi"/>
          <w:sz w:val="24"/>
          <w:szCs w:val="24"/>
        </w:rPr>
        <w:t xml:space="preserve"> </w:t>
      </w:r>
      <w:r w:rsidR="00EB3B5F" w:rsidRPr="00EB3B5F">
        <w:rPr>
          <w:rFonts w:asciiTheme="minorHAnsi" w:hAnsiTheme="minorHAnsi" w:cstheme="minorHAnsi"/>
          <w:sz w:val="24"/>
          <w:szCs w:val="24"/>
        </w:rPr>
        <w:t xml:space="preserve">następujące </w:t>
      </w:r>
      <w:r w:rsidR="000774E7" w:rsidRPr="00EB3B5F">
        <w:rPr>
          <w:rFonts w:asciiTheme="minorHAnsi" w:hAnsiTheme="minorHAnsi" w:cstheme="minorHAnsi"/>
          <w:sz w:val="24"/>
          <w:szCs w:val="24"/>
        </w:rPr>
        <w:t>konkursy ofert na realizację zadań publicznych Powiatu Żywieckiego na 20</w:t>
      </w:r>
      <w:r w:rsidR="00DB59E1" w:rsidRPr="00EB3B5F">
        <w:rPr>
          <w:rFonts w:asciiTheme="minorHAnsi" w:hAnsiTheme="minorHAnsi" w:cstheme="minorHAnsi"/>
          <w:sz w:val="24"/>
          <w:szCs w:val="24"/>
        </w:rPr>
        <w:t>2</w:t>
      </w:r>
      <w:r w:rsidR="004859CC">
        <w:rPr>
          <w:rFonts w:asciiTheme="minorHAnsi" w:hAnsiTheme="minorHAnsi" w:cstheme="minorHAnsi"/>
          <w:sz w:val="24"/>
          <w:szCs w:val="24"/>
        </w:rPr>
        <w:t>2</w:t>
      </w:r>
      <w:r w:rsidR="000774E7" w:rsidRPr="00EB3B5F">
        <w:rPr>
          <w:rFonts w:asciiTheme="minorHAnsi" w:hAnsiTheme="minorHAnsi" w:cstheme="minorHAnsi"/>
          <w:sz w:val="24"/>
          <w:szCs w:val="24"/>
        </w:rPr>
        <w:t xml:space="preserve"> r.</w:t>
      </w:r>
      <w:r w:rsidR="00EB3B5F" w:rsidRPr="00EB3B5F">
        <w:rPr>
          <w:rFonts w:asciiTheme="minorHAnsi" w:hAnsiTheme="minorHAnsi" w:cstheme="minorHAnsi"/>
          <w:sz w:val="24"/>
          <w:szCs w:val="24"/>
        </w:rPr>
        <w:t>:</w:t>
      </w:r>
    </w:p>
    <w:p w14:paraId="6173E871" w14:textId="77777777" w:rsidR="005A64A4" w:rsidRPr="005A64A4" w:rsidRDefault="005A64A4" w:rsidP="005A64A4">
      <w:pPr>
        <w:rPr>
          <w:sz w:val="24"/>
          <w:szCs w:val="24"/>
        </w:rPr>
      </w:pPr>
      <w:bookmarkStart w:id="1" w:name="_Hlk34727638"/>
      <w:bookmarkEnd w:id="0"/>
      <w:r w:rsidRPr="005A64A4">
        <w:rPr>
          <w:color w:val="000000"/>
          <w:sz w:val="24"/>
          <w:szCs w:val="24"/>
        </w:rPr>
        <w:t xml:space="preserve">Uchwałą nr </w:t>
      </w:r>
      <w:r w:rsidRPr="005A64A4">
        <w:rPr>
          <w:sz w:val="24"/>
          <w:szCs w:val="24"/>
        </w:rPr>
        <w:t>992/21/VI z dnia 5 października 2021</w:t>
      </w:r>
      <w:r w:rsidRPr="005A64A4">
        <w:rPr>
          <w:color w:val="000000"/>
          <w:sz w:val="24"/>
          <w:szCs w:val="24"/>
        </w:rPr>
        <w:t xml:space="preserve"> r. </w:t>
      </w:r>
      <w:r w:rsidRPr="005A64A4">
        <w:rPr>
          <w:sz w:val="24"/>
          <w:szCs w:val="24"/>
        </w:rPr>
        <w:t>Zarząd Powiatu w Żywcu ogłosił otwarty konkurs ofert na realizację zadania publicznego pn. „Prowadzenie punktu nieodpłatnej pomocy prawnej w miejscowości Łodygowice, dwóch punktów nieodpłatnego poradnictwa obywatelskiego w miejscowościach Jeleśnia i Żywiec oraz realizację zadań z zakresu edukacji prawnej w 2022 r.”. Do konkursu ofert przystąpiło 4 oferentów. Na realizację powierzonego zadania publicznego Zarząd Powiatu w Żywcu przeznaczył w 2022 r. 192 060,00 zł.</w:t>
      </w:r>
    </w:p>
    <w:p w14:paraId="36A92E1D" w14:textId="77777777" w:rsidR="005A64A4" w:rsidRPr="005A64A4" w:rsidRDefault="005A64A4" w:rsidP="005A64A4">
      <w:pPr>
        <w:rPr>
          <w:sz w:val="24"/>
          <w:szCs w:val="24"/>
        </w:rPr>
      </w:pPr>
      <w:r w:rsidRPr="005A64A4">
        <w:rPr>
          <w:sz w:val="24"/>
          <w:szCs w:val="24"/>
        </w:rPr>
        <w:t>Komisja Konkursowa powołana uchwałą Zarządu Powiatu w Żywcu nr 1023/21/VI z dnia 16 listopada 2021 r. obradowała 26 listopada 2021 r. Komisja po zapoznaniu się z regulaminem otwartego konkursu ofert wpierw sprawdziła złożone oferty pod względem formalnym (kompletność złożonej dokumentacji ofertowej). Następnie sprawdzono oferty pod względem merytorycznym, kierując się następującymi kryteriami:</w:t>
      </w:r>
    </w:p>
    <w:p w14:paraId="135ADA11" w14:textId="77777777" w:rsidR="005A64A4" w:rsidRPr="005A64A4" w:rsidRDefault="005A64A4" w:rsidP="005A64A4">
      <w:pPr>
        <w:pStyle w:val="Akapitzlist"/>
        <w:numPr>
          <w:ilvl w:val="0"/>
          <w:numId w:val="23"/>
        </w:numPr>
        <w:suppressAutoHyphens w:val="0"/>
        <w:rPr>
          <w:rFonts w:ascii="Calibri" w:hAnsi="Calibri" w:cs="Calibri"/>
          <w:sz w:val="24"/>
          <w:szCs w:val="24"/>
        </w:rPr>
      </w:pPr>
      <w:r w:rsidRPr="005A64A4">
        <w:rPr>
          <w:rFonts w:ascii="Calibri" w:hAnsi="Calibri" w:cs="Calibri"/>
          <w:sz w:val="24"/>
          <w:szCs w:val="24"/>
        </w:rPr>
        <w:t>możliwość realizacji zadania przez organizację pozarządową (ilość punktów od 0 do 5),</w:t>
      </w:r>
    </w:p>
    <w:p w14:paraId="1F6C7540" w14:textId="77777777" w:rsidR="005A64A4" w:rsidRPr="005A64A4" w:rsidRDefault="005A64A4" w:rsidP="005A64A4">
      <w:pPr>
        <w:pStyle w:val="Akapitzlist"/>
        <w:numPr>
          <w:ilvl w:val="0"/>
          <w:numId w:val="23"/>
        </w:numPr>
        <w:suppressAutoHyphens w:val="0"/>
        <w:rPr>
          <w:rFonts w:ascii="Calibri" w:hAnsi="Calibri" w:cs="Calibri"/>
          <w:sz w:val="24"/>
          <w:szCs w:val="24"/>
        </w:rPr>
      </w:pPr>
      <w:r w:rsidRPr="005A64A4">
        <w:rPr>
          <w:rFonts w:ascii="Calibri" w:hAnsi="Calibri" w:cs="Calibri"/>
          <w:sz w:val="24"/>
          <w:szCs w:val="24"/>
        </w:rPr>
        <w:t xml:space="preserve">kalkulacja kosztów realizacji zadania, w tym w odniesieniu do zakresu rzeczowego zadania (ilość punktów od 0 do 5), </w:t>
      </w:r>
    </w:p>
    <w:p w14:paraId="1EDADF22" w14:textId="77777777" w:rsidR="005A64A4" w:rsidRPr="005A64A4" w:rsidRDefault="005A64A4" w:rsidP="005A64A4">
      <w:pPr>
        <w:pStyle w:val="Akapitzlist"/>
        <w:numPr>
          <w:ilvl w:val="0"/>
          <w:numId w:val="23"/>
        </w:numPr>
        <w:suppressAutoHyphens w:val="0"/>
        <w:rPr>
          <w:rFonts w:ascii="Calibri" w:hAnsi="Calibri" w:cs="Calibri"/>
          <w:sz w:val="24"/>
          <w:szCs w:val="24"/>
        </w:rPr>
      </w:pPr>
      <w:r w:rsidRPr="005A64A4">
        <w:rPr>
          <w:rFonts w:ascii="Calibri" w:hAnsi="Calibri" w:cs="Calibri"/>
          <w:sz w:val="24"/>
          <w:szCs w:val="24"/>
        </w:rPr>
        <w:t>proponowana jakość wykonania zadania i kwalifikacje osób, przy udziale których organizacja pozarządowa będzie realizować zadanie (ilość punktów od 0 do 6),</w:t>
      </w:r>
    </w:p>
    <w:p w14:paraId="4DAEEEBF" w14:textId="77777777" w:rsidR="005A64A4" w:rsidRPr="005A64A4" w:rsidRDefault="005A64A4" w:rsidP="005A64A4">
      <w:pPr>
        <w:pStyle w:val="Akapitzlist"/>
        <w:numPr>
          <w:ilvl w:val="0"/>
          <w:numId w:val="23"/>
        </w:numPr>
        <w:suppressAutoHyphens w:val="0"/>
        <w:rPr>
          <w:rFonts w:ascii="Calibri" w:hAnsi="Calibri" w:cs="Calibri"/>
          <w:sz w:val="24"/>
          <w:szCs w:val="24"/>
        </w:rPr>
      </w:pPr>
      <w:r w:rsidRPr="005A64A4">
        <w:rPr>
          <w:rFonts w:ascii="Calibri" w:hAnsi="Calibri" w:cs="Calibri"/>
          <w:sz w:val="24"/>
          <w:szCs w:val="24"/>
        </w:rPr>
        <w:t>planowany przez organizację pozarządową wkład rzeczowy, osobowy, w tym świadczenia wolontariuszy i praca społeczna członków (ilość punktów od 0 do 4),</w:t>
      </w:r>
    </w:p>
    <w:p w14:paraId="4B09F598" w14:textId="77777777" w:rsidR="005A64A4" w:rsidRPr="005A64A4" w:rsidRDefault="005A64A4" w:rsidP="005A64A4">
      <w:pPr>
        <w:pStyle w:val="Akapitzlist"/>
        <w:numPr>
          <w:ilvl w:val="0"/>
          <w:numId w:val="23"/>
        </w:numPr>
        <w:suppressAutoHyphens w:val="0"/>
        <w:rPr>
          <w:rFonts w:ascii="Calibri" w:hAnsi="Calibri" w:cs="Calibri"/>
          <w:sz w:val="24"/>
          <w:szCs w:val="24"/>
        </w:rPr>
      </w:pPr>
      <w:r w:rsidRPr="005A64A4">
        <w:rPr>
          <w:rFonts w:ascii="Calibri" w:hAnsi="Calibri" w:cs="Calibri"/>
          <w:sz w:val="24"/>
          <w:szCs w:val="24"/>
        </w:rPr>
        <w:t>ocena realizacji zadań zleconych organizacji pozarządowej, która w latach poprzednich realizowała zlecone zadania publiczne, w tym rzetelność, terminowość oraz sposób rozliczenia otrzymanych na ten cel środków (ilość punktów od 0 do 5).</w:t>
      </w:r>
    </w:p>
    <w:p w14:paraId="581FAAC0" w14:textId="77777777" w:rsidR="005A64A4" w:rsidRPr="005A64A4" w:rsidRDefault="005A64A4" w:rsidP="005A64A4">
      <w:pPr>
        <w:rPr>
          <w:sz w:val="24"/>
          <w:szCs w:val="24"/>
        </w:rPr>
      </w:pPr>
      <w:r w:rsidRPr="005A64A4">
        <w:rPr>
          <w:sz w:val="24"/>
          <w:szCs w:val="24"/>
        </w:rPr>
        <w:t>Maksymalna ilość punktów wyniosła 25.</w:t>
      </w:r>
    </w:p>
    <w:p w14:paraId="51E65C1E" w14:textId="77777777" w:rsidR="005A64A4" w:rsidRPr="005A64A4" w:rsidRDefault="005A64A4" w:rsidP="005A64A4">
      <w:pPr>
        <w:rPr>
          <w:color w:val="000000"/>
          <w:sz w:val="24"/>
          <w:szCs w:val="24"/>
        </w:rPr>
      </w:pPr>
      <w:r w:rsidRPr="005A64A4">
        <w:rPr>
          <w:color w:val="000000"/>
          <w:sz w:val="24"/>
          <w:szCs w:val="24"/>
        </w:rPr>
        <w:t>Po sprawdzeniu ofert pod względem merytorycznym Komisja Oceniająca wniosła o udzielenie dotacji:</w:t>
      </w:r>
    </w:p>
    <w:p w14:paraId="0D68D8F9" w14:textId="77777777" w:rsidR="005A64A4" w:rsidRPr="005A64A4" w:rsidRDefault="005A64A4" w:rsidP="005A64A4">
      <w:pPr>
        <w:pStyle w:val="Akapitzlist"/>
        <w:numPr>
          <w:ilvl w:val="0"/>
          <w:numId w:val="24"/>
        </w:numPr>
        <w:suppressAutoHyphens w:val="0"/>
        <w:rPr>
          <w:rFonts w:ascii="Calibri" w:hAnsi="Calibri" w:cs="Calibri"/>
          <w:color w:val="000000"/>
          <w:sz w:val="24"/>
          <w:szCs w:val="24"/>
        </w:rPr>
      </w:pPr>
      <w:r w:rsidRPr="005A64A4">
        <w:rPr>
          <w:rFonts w:ascii="Calibri" w:hAnsi="Calibri" w:cs="Calibri"/>
          <w:color w:val="000000"/>
          <w:sz w:val="24"/>
          <w:szCs w:val="24"/>
        </w:rPr>
        <w:t xml:space="preserve">Towarzystwu Miłośników Ziemi Żywieckiej w Żywcu z siedzibą w Żywcu na zadanie pn. „Prowadzenie punktu nieodpłatnej pomocy prawnej w miejscowości Łodygowice , dwóch punktów nieodpłatnego poradnictwa obywatelskiego w miejscowościach Jeleśnia i Żywiec oraz realizację zadań z zakresu edukacji prawnej w 2022 r.” w kwocie 64 020,00 zł (słownie: sześćdziesiąt cztery tysiące dwadzieścia złotych), w tym na: </w:t>
      </w:r>
    </w:p>
    <w:p w14:paraId="0A58756B" w14:textId="77777777" w:rsidR="005A64A4" w:rsidRPr="005A64A4" w:rsidRDefault="005A64A4" w:rsidP="005A64A4">
      <w:pPr>
        <w:pStyle w:val="Akapitzlist"/>
        <w:numPr>
          <w:ilvl w:val="0"/>
          <w:numId w:val="11"/>
        </w:numPr>
        <w:suppressAutoHyphens w:val="0"/>
        <w:rPr>
          <w:rFonts w:ascii="Calibri" w:hAnsi="Calibri" w:cs="Calibri"/>
          <w:color w:val="000000"/>
          <w:sz w:val="24"/>
          <w:szCs w:val="24"/>
        </w:rPr>
      </w:pPr>
      <w:r w:rsidRPr="005A64A4">
        <w:rPr>
          <w:rFonts w:ascii="Calibri" w:hAnsi="Calibri" w:cs="Calibri"/>
          <w:color w:val="000000"/>
          <w:sz w:val="24"/>
          <w:szCs w:val="24"/>
        </w:rPr>
        <w:t>powierzenie prowadzenia punktu nieodpłatnej pomocy prawnej na terenie Powiatu Żywieckiego w miejscowości Łodygowice 60 060,00 zł.,</w:t>
      </w:r>
    </w:p>
    <w:p w14:paraId="7E9D3CBE" w14:textId="77777777" w:rsidR="005A64A4" w:rsidRPr="005A64A4" w:rsidRDefault="005A64A4" w:rsidP="005A64A4">
      <w:pPr>
        <w:pStyle w:val="Akapitzlist"/>
        <w:numPr>
          <w:ilvl w:val="0"/>
          <w:numId w:val="11"/>
        </w:numPr>
        <w:suppressAutoHyphens w:val="0"/>
        <w:rPr>
          <w:rFonts w:ascii="Calibri" w:hAnsi="Calibri" w:cs="Calibri"/>
          <w:color w:val="000000"/>
          <w:sz w:val="24"/>
          <w:szCs w:val="24"/>
        </w:rPr>
      </w:pPr>
      <w:r w:rsidRPr="005A64A4">
        <w:rPr>
          <w:rFonts w:ascii="Calibri" w:hAnsi="Calibri" w:cs="Calibri"/>
          <w:color w:val="000000"/>
          <w:sz w:val="24"/>
          <w:szCs w:val="24"/>
        </w:rPr>
        <w:t>powierzenie zadania z zakresu edukacji prawnej 3 960,00 zł.</w:t>
      </w:r>
    </w:p>
    <w:p w14:paraId="71305209" w14:textId="77777777" w:rsidR="005A64A4" w:rsidRPr="005A64A4" w:rsidRDefault="005A64A4" w:rsidP="005A64A4">
      <w:pPr>
        <w:pStyle w:val="Akapitzlist"/>
        <w:numPr>
          <w:ilvl w:val="0"/>
          <w:numId w:val="24"/>
        </w:numPr>
        <w:suppressAutoHyphens w:val="0"/>
        <w:rPr>
          <w:rFonts w:ascii="Calibri" w:hAnsi="Calibri" w:cs="Calibri"/>
          <w:color w:val="000000"/>
          <w:sz w:val="24"/>
          <w:szCs w:val="24"/>
        </w:rPr>
      </w:pPr>
      <w:r w:rsidRPr="005A64A4">
        <w:rPr>
          <w:rFonts w:ascii="Calibri" w:hAnsi="Calibri" w:cs="Calibri"/>
          <w:color w:val="000000"/>
          <w:sz w:val="24"/>
          <w:szCs w:val="24"/>
        </w:rPr>
        <w:t>Żywieckiej Fundacji Rozwoju z siedzibą w Żywcu na zadanie pn. „poradnictwo obywatelskie 2022!” w kwocie 128 040,00 zł (słownie: sto dwadzieścia osiem tysięcy czterdzieści złotych), w tym na:</w:t>
      </w:r>
    </w:p>
    <w:p w14:paraId="65C81DC6" w14:textId="77777777" w:rsidR="005A64A4" w:rsidRPr="005A64A4" w:rsidRDefault="005A64A4" w:rsidP="005A64A4">
      <w:pPr>
        <w:pStyle w:val="Akapitzlist"/>
        <w:numPr>
          <w:ilvl w:val="0"/>
          <w:numId w:val="12"/>
        </w:numPr>
        <w:suppressAutoHyphens w:val="0"/>
        <w:rPr>
          <w:rFonts w:ascii="Calibri" w:hAnsi="Calibri" w:cs="Calibri"/>
          <w:color w:val="000000"/>
          <w:sz w:val="24"/>
          <w:szCs w:val="24"/>
        </w:rPr>
      </w:pPr>
      <w:r w:rsidRPr="005A64A4">
        <w:rPr>
          <w:rFonts w:ascii="Calibri" w:hAnsi="Calibri" w:cs="Calibri"/>
          <w:color w:val="000000"/>
          <w:sz w:val="24"/>
          <w:szCs w:val="24"/>
        </w:rPr>
        <w:lastRenderedPageBreak/>
        <w:t>powierzenie prowadzenia punktów nieodpłatnego poradnictwa obywatelskiego na terenie Powiatu Żywieckiego w miejscowościach Jeleśnia oraz Żywiec 120 120 zł,</w:t>
      </w:r>
    </w:p>
    <w:p w14:paraId="492B3488" w14:textId="77777777" w:rsidR="005A64A4" w:rsidRPr="005A64A4" w:rsidRDefault="005A64A4" w:rsidP="005A64A4">
      <w:pPr>
        <w:pStyle w:val="Akapitzlist"/>
        <w:numPr>
          <w:ilvl w:val="0"/>
          <w:numId w:val="12"/>
        </w:numPr>
        <w:suppressAutoHyphens w:val="0"/>
        <w:rPr>
          <w:rFonts w:ascii="Calibri" w:hAnsi="Calibri" w:cs="Calibri"/>
          <w:color w:val="000000"/>
          <w:sz w:val="24"/>
          <w:szCs w:val="24"/>
        </w:rPr>
      </w:pPr>
      <w:r w:rsidRPr="005A64A4">
        <w:rPr>
          <w:rFonts w:ascii="Calibri" w:hAnsi="Calibri" w:cs="Calibri"/>
          <w:color w:val="000000"/>
          <w:sz w:val="24"/>
          <w:szCs w:val="24"/>
        </w:rPr>
        <w:t>powierzenie zadania z zakresu edukacji prawnej 7 920 zł.</w:t>
      </w:r>
    </w:p>
    <w:p w14:paraId="73138BAE" w14:textId="77777777" w:rsidR="005A64A4" w:rsidRDefault="005A64A4" w:rsidP="005A64A4">
      <w:pPr>
        <w:rPr>
          <w:color w:val="000000"/>
          <w:sz w:val="24"/>
          <w:szCs w:val="24"/>
        </w:rPr>
      </w:pPr>
      <w:r w:rsidRPr="005A64A4">
        <w:rPr>
          <w:color w:val="000000"/>
          <w:sz w:val="24"/>
          <w:szCs w:val="24"/>
        </w:rPr>
        <w:t>Przedsięwzięcie, na które przyznano dotację w trybie ustawy z dnia 24 kwietnia 2003 r. o działalności pożytku publicznego i o wolontariacie realizowane było w okresie od  1 stycznia 2022 r. do 31 grudnia 2022 r.</w:t>
      </w:r>
      <w:bookmarkEnd w:id="1"/>
    </w:p>
    <w:p w14:paraId="769B2793" w14:textId="77777777" w:rsidR="005A64A4" w:rsidRDefault="005A64A4" w:rsidP="005A64A4">
      <w:pPr>
        <w:rPr>
          <w:rFonts w:asciiTheme="minorHAnsi" w:hAnsiTheme="minorHAnsi" w:cstheme="minorHAnsi"/>
          <w:sz w:val="24"/>
          <w:szCs w:val="24"/>
        </w:rPr>
      </w:pPr>
    </w:p>
    <w:p w14:paraId="1B3052B6" w14:textId="7D426149" w:rsidR="009610C4" w:rsidRPr="00251784" w:rsidRDefault="0019258A" w:rsidP="005A64A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U</w:t>
      </w:r>
      <w:r w:rsidR="00FB24C1" w:rsidRPr="00251784">
        <w:rPr>
          <w:rFonts w:asciiTheme="minorHAnsi" w:hAnsiTheme="minorHAnsi" w:cstheme="minorHAnsi"/>
          <w:sz w:val="24"/>
          <w:szCs w:val="24"/>
        </w:rPr>
        <w:t xml:space="preserve">chwałą nr </w:t>
      </w:r>
      <w:r w:rsidR="004F5FB5">
        <w:rPr>
          <w:rFonts w:asciiTheme="minorHAnsi" w:hAnsiTheme="minorHAnsi" w:cstheme="minorHAnsi"/>
          <w:sz w:val="24"/>
          <w:szCs w:val="24"/>
        </w:rPr>
        <w:t>1041/21</w:t>
      </w:r>
      <w:r w:rsidR="00D4519D">
        <w:rPr>
          <w:rFonts w:asciiTheme="minorHAnsi" w:hAnsiTheme="minorHAnsi" w:cstheme="minorHAnsi"/>
          <w:sz w:val="24"/>
          <w:szCs w:val="24"/>
        </w:rPr>
        <w:t>/V</w:t>
      </w:r>
      <w:r w:rsidR="00AD7473">
        <w:rPr>
          <w:rFonts w:asciiTheme="minorHAnsi" w:hAnsiTheme="minorHAnsi" w:cstheme="minorHAnsi"/>
          <w:sz w:val="24"/>
          <w:szCs w:val="24"/>
        </w:rPr>
        <w:t>I</w:t>
      </w:r>
      <w:r w:rsidR="00FB24C1" w:rsidRPr="00251784">
        <w:rPr>
          <w:rFonts w:asciiTheme="minorHAnsi" w:hAnsiTheme="minorHAnsi" w:cstheme="minorHAnsi"/>
          <w:sz w:val="24"/>
          <w:szCs w:val="24"/>
        </w:rPr>
        <w:t xml:space="preserve"> z dnia </w:t>
      </w:r>
      <w:r w:rsidR="004F5FB5">
        <w:rPr>
          <w:rFonts w:asciiTheme="minorHAnsi" w:hAnsiTheme="minorHAnsi" w:cstheme="minorHAnsi"/>
          <w:sz w:val="24"/>
          <w:szCs w:val="24"/>
        </w:rPr>
        <w:t>7 grudnia 2021</w:t>
      </w:r>
      <w:r w:rsidR="0051334A" w:rsidRPr="00251784">
        <w:rPr>
          <w:rFonts w:asciiTheme="minorHAnsi" w:hAnsiTheme="minorHAnsi" w:cstheme="minorHAnsi"/>
          <w:sz w:val="24"/>
          <w:szCs w:val="24"/>
        </w:rPr>
        <w:t xml:space="preserve"> r. Zarząd Powiatu w Żywcu ogłosił</w:t>
      </w:r>
      <w:r w:rsidR="00F659B8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26557A" w:rsidRPr="00251784">
        <w:rPr>
          <w:rFonts w:asciiTheme="minorHAnsi" w:hAnsiTheme="minorHAnsi" w:cstheme="minorHAnsi"/>
          <w:sz w:val="24"/>
          <w:szCs w:val="24"/>
        </w:rPr>
        <w:t>otwart</w:t>
      </w:r>
      <w:r w:rsidR="000A5FEA" w:rsidRPr="00251784">
        <w:rPr>
          <w:rFonts w:asciiTheme="minorHAnsi" w:hAnsiTheme="minorHAnsi" w:cstheme="minorHAnsi"/>
          <w:sz w:val="24"/>
          <w:szCs w:val="24"/>
        </w:rPr>
        <w:t>y</w:t>
      </w:r>
      <w:r w:rsidR="0026557A" w:rsidRPr="00251784">
        <w:rPr>
          <w:rFonts w:asciiTheme="minorHAnsi" w:hAnsiTheme="minorHAnsi" w:cstheme="minorHAnsi"/>
          <w:sz w:val="24"/>
          <w:szCs w:val="24"/>
        </w:rPr>
        <w:t xml:space="preserve"> konkurs ofert n</w:t>
      </w:r>
      <w:r w:rsidR="00457B24" w:rsidRPr="00251784">
        <w:rPr>
          <w:rFonts w:asciiTheme="minorHAnsi" w:hAnsiTheme="minorHAnsi" w:cstheme="minorHAnsi"/>
          <w:sz w:val="24"/>
          <w:szCs w:val="24"/>
        </w:rPr>
        <w:t>a realizację zadań publicznych P</w:t>
      </w:r>
      <w:r w:rsidR="0026557A" w:rsidRPr="00251784">
        <w:rPr>
          <w:rFonts w:asciiTheme="minorHAnsi" w:hAnsiTheme="minorHAnsi" w:cstheme="minorHAnsi"/>
          <w:sz w:val="24"/>
          <w:szCs w:val="24"/>
        </w:rPr>
        <w:t xml:space="preserve">owiatu </w:t>
      </w:r>
      <w:r w:rsidR="00457B24" w:rsidRPr="00251784">
        <w:rPr>
          <w:rFonts w:asciiTheme="minorHAnsi" w:hAnsiTheme="minorHAnsi" w:cstheme="minorHAnsi"/>
          <w:sz w:val="24"/>
          <w:szCs w:val="24"/>
        </w:rPr>
        <w:t>Ż</w:t>
      </w:r>
      <w:r w:rsidR="0026557A" w:rsidRPr="00251784">
        <w:rPr>
          <w:rFonts w:asciiTheme="minorHAnsi" w:hAnsiTheme="minorHAnsi" w:cstheme="minorHAnsi"/>
          <w:sz w:val="24"/>
          <w:szCs w:val="24"/>
        </w:rPr>
        <w:t>ywieckiego</w:t>
      </w:r>
      <w:r w:rsidR="00C37EBC" w:rsidRPr="00251784">
        <w:rPr>
          <w:rFonts w:asciiTheme="minorHAnsi" w:hAnsiTheme="minorHAnsi" w:cstheme="minorHAnsi"/>
          <w:sz w:val="24"/>
          <w:szCs w:val="24"/>
        </w:rPr>
        <w:t xml:space="preserve"> na rok 20</w:t>
      </w:r>
      <w:r w:rsidR="00335881" w:rsidRPr="00251784">
        <w:rPr>
          <w:rFonts w:asciiTheme="minorHAnsi" w:hAnsiTheme="minorHAnsi" w:cstheme="minorHAnsi"/>
          <w:sz w:val="24"/>
          <w:szCs w:val="24"/>
        </w:rPr>
        <w:t>2</w:t>
      </w:r>
      <w:r w:rsidR="004F5FB5">
        <w:rPr>
          <w:rFonts w:asciiTheme="minorHAnsi" w:hAnsiTheme="minorHAnsi" w:cstheme="minorHAnsi"/>
          <w:sz w:val="24"/>
          <w:szCs w:val="24"/>
        </w:rPr>
        <w:t>2</w:t>
      </w:r>
      <w:r w:rsidR="0051334A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457B24" w:rsidRPr="00251784">
        <w:rPr>
          <w:rFonts w:asciiTheme="minorHAnsi" w:hAnsiTheme="minorHAnsi" w:cstheme="minorHAnsi"/>
          <w:sz w:val="24"/>
          <w:szCs w:val="24"/>
        </w:rPr>
        <w:t>w zakresie</w:t>
      </w:r>
      <w:r w:rsidR="0051334A" w:rsidRPr="00251784">
        <w:rPr>
          <w:rFonts w:asciiTheme="minorHAnsi" w:hAnsiTheme="minorHAnsi" w:cstheme="minorHAnsi"/>
          <w:sz w:val="24"/>
          <w:szCs w:val="24"/>
        </w:rPr>
        <w:t xml:space="preserve"> kultury, sztuki, ochrony dóbr kultury i dziedzictwa narodowego, wspierania i upowszechniania kultury fizycznej oraz turystyki i krajoznawstwa</w:t>
      </w:r>
      <w:r w:rsidR="0026557A" w:rsidRPr="00251784">
        <w:rPr>
          <w:rFonts w:asciiTheme="minorHAnsi" w:hAnsiTheme="minorHAnsi" w:cstheme="minorHAnsi"/>
          <w:sz w:val="24"/>
          <w:szCs w:val="24"/>
        </w:rPr>
        <w:t xml:space="preserve">. Do konkursu ofert </w:t>
      </w:r>
      <w:r w:rsidR="00AF36A5" w:rsidRPr="00251784">
        <w:rPr>
          <w:rFonts w:asciiTheme="minorHAnsi" w:hAnsiTheme="minorHAnsi" w:cstheme="minorHAnsi"/>
          <w:sz w:val="24"/>
          <w:szCs w:val="24"/>
        </w:rPr>
        <w:t>przystąpiło</w:t>
      </w:r>
      <w:r w:rsidR="00C37EBC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F32B0C" w:rsidRPr="00251784">
        <w:rPr>
          <w:rFonts w:asciiTheme="minorHAnsi" w:hAnsiTheme="minorHAnsi" w:cstheme="minorHAnsi"/>
          <w:sz w:val="24"/>
          <w:szCs w:val="24"/>
        </w:rPr>
        <w:t>4</w:t>
      </w:r>
      <w:r w:rsidR="004F5FB5">
        <w:rPr>
          <w:rFonts w:asciiTheme="minorHAnsi" w:hAnsiTheme="minorHAnsi" w:cstheme="minorHAnsi"/>
          <w:sz w:val="24"/>
          <w:szCs w:val="24"/>
        </w:rPr>
        <w:t>6</w:t>
      </w:r>
      <w:r w:rsidR="00C37EBC" w:rsidRPr="00251784">
        <w:rPr>
          <w:rFonts w:asciiTheme="minorHAnsi" w:hAnsiTheme="minorHAnsi" w:cstheme="minorHAnsi"/>
          <w:sz w:val="24"/>
          <w:szCs w:val="24"/>
        </w:rPr>
        <w:t xml:space="preserve"> oferentów składając </w:t>
      </w:r>
      <w:r w:rsidR="00F32B0C" w:rsidRPr="00251784">
        <w:rPr>
          <w:rFonts w:asciiTheme="minorHAnsi" w:hAnsiTheme="minorHAnsi" w:cstheme="minorHAnsi"/>
          <w:sz w:val="24"/>
          <w:szCs w:val="24"/>
        </w:rPr>
        <w:t>4</w:t>
      </w:r>
      <w:r w:rsidR="004F5FB5">
        <w:rPr>
          <w:rFonts w:asciiTheme="minorHAnsi" w:hAnsiTheme="minorHAnsi" w:cstheme="minorHAnsi"/>
          <w:sz w:val="24"/>
          <w:szCs w:val="24"/>
        </w:rPr>
        <w:t>9</w:t>
      </w:r>
      <w:r w:rsidR="00814458" w:rsidRPr="00251784">
        <w:rPr>
          <w:rFonts w:asciiTheme="minorHAnsi" w:hAnsiTheme="minorHAnsi" w:cstheme="minorHAnsi"/>
          <w:sz w:val="24"/>
          <w:szCs w:val="24"/>
        </w:rPr>
        <w:t xml:space="preserve"> w</w:t>
      </w:r>
      <w:r w:rsidR="0051334A" w:rsidRPr="00251784">
        <w:rPr>
          <w:rFonts w:asciiTheme="minorHAnsi" w:hAnsiTheme="minorHAnsi" w:cstheme="minorHAnsi"/>
          <w:sz w:val="24"/>
          <w:szCs w:val="24"/>
        </w:rPr>
        <w:t>niosk</w:t>
      </w:r>
      <w:r w:rsidR="00AF5784" w:rsidRPr="00251784">
        <w:rPr>
          <w:rFonts w:asciiTheme="minorHAnsi" w:hAnsiTheme="minorHAnsi" w:cstheme="minorHAnsi"/>
          <w:sz w:val="24"/>
          <w:szCs w:val="24"/>
        </w:rPr>
        <w:t>ów.</w:t>
      </w:r>
      <w:r w:rsidR="00C37EBC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9610C4" w:rsidRPr="00251784">
        <w:rPr>
          <w:rFonts w:asciiTheme="minorHAnsi" w:hAnsiTheme="minorHAnsi" w:cstheme="minorHAnsi"/>
          <w:sz w:val="24"/>
          <w:szCs w:val="24"/>
        </w:rPr>
        <w:t xml:space="preserve">Na realizację ofert wyłonionych w </w:t>
      </w:r>
      <w:r w:rsidR="00317967" w:rsidRPr="00251784">
        <w:rPr>
          <w:rFonts w:asciiTheme="minorHAnsi" w:hAnsiTheme="minorHAnsi" w:cstheme="minorHAnsi"/>
          <w:sz w:val="24"/>
          <w:szCs w:val="24"/>
        </w:rPr>
        <w:t>konkurs</w:t>
      </w:r>
      <w:r w:rsidR="000A5FEA" w:rsidRPr="00251784">
        <w:rPr>
          <w:rFonts w:asciiTheme="minorHAnsi" w:hAnsiTheme="minorHAnsi" w:cstheme="minorHAnsi"/>
          <w:sz w:val="24"/>
          <w:szCs w:val="24"/>
        </w:rPr>
        <w:t>ie</w:t>
      </w:r>
      <w:r w:rsidR="008242F5" w:rsidRPr="00251784">
        <w:rPr>
          <w:rFonts w:asciiTheme="minorHAnsi" w:hAnsiTheme="minorHAnsi" w:cstheme="minorHAnsi"/>
          <w:sz w:val="24"/>
          <w:szCs w:val="24"/>
        </w:rPr>
        <w:t xml:space="preserve"> Zarząd Powiatu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 xml:space="preserve">w Żywcu </w:t>
      </w:r>
      <w:r w:rsidR="008242F5" w:rsidRPr="00251784">
        <w:rPr>
          <w:rFonts w:asciiTheme="minorHAnsi" w:hAnsiTheme="minorHAnsi" w:cstheme="minorHAnsi"/>
          <w:sz w:val="24"/>
          <w:szCs w:val="24"/>
        </w:rPr>
        <w:t>przeznaczył</w:t>
      </w:r>
      <w:r w:rsidR="009610C4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8C3E98" w:rsidRPr="00251784">
        <w:rPr>
          <w:rFonts w:asciiTheme="minorHAnsi" w:hAnsiTheme="minorHAnsi" w:cstheme="minorHAnsi"/>
          <w:sz w:val="24"/>
          <w:szCs w:val="24"/>
        </w:rPr>
        <w:t>w</w:t>
      </w:r>
      <w:r w:rsidR="009610C4" w:rsidRPr="00251784">
        <w:rPr>
          <w:rFonts w:asciiTheme="minorHAnsi" w:hAnsiTheme="minorHAnsi" w:cstheme="minorHAnsi"/>
          <w:sz w:val="24"/>
          <w:szCs w:val="24"/>
        </w:rPr>
        <w:t xml:space="preserve"> 20</w:t>
      </w:r>
      <w:r w:rsidR="0052483E" w:rsidRPr="00251784">
        <w:rPr>
          <w:rFonts w:asciiTheme="minorHAnsi" w:hAnsiTheme="minorHAnsi" w:cstheme="minorHAnsi"/>
          <w:sz w:val="24"/>
          <w:szCs w:val="24"/>
        </w:rPr>
        <w:t>2</w:t>
      </w:r>
      <w:r w:rsidR="004F5FB5">
        <w:rPr>
          <w:rFonts w:asciiTheme="minorHAnsi" w:hAnsiTheme="minorHAnsi" w:cstheme="minorHAnsi"/>
          <w:sz w:val="24"/>
          <w:szCs w:val="24"/>
        </w:rPr>
        <w:t>2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r.</w:t>
      </w:r>
      <w:r w:rsidR="009610C4" w:rsidRPr="00251784">
        <w:rPr>
          <w:rFonts w:asciiTheme="minorHAnsi" w:hAnsiTheme="minorHAnsi" w:cstheme="minorHAnsi"/>
          <w:sz w:val="24"/>
          <w:szCs w:val="24"/>
        </w:rPr>
        <w:t>:</w:t>
      </w:r>
      <w:r w:rsidR="009610C4" w:rsidRPr="00251784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</w:p>
    <w:p w14:paraId="27E1C398" w14:textId="43FB459F" w:rsidR="009610C4" w:rsidRPr="00EB469B" w:rsidRDefault="009610C4" w:rsidP="00EB469B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Z zakresu kultury</w:t>
      </w:r>
      <w:r w:rsidR="0051334A" w:rsidRPr="00EB469B">
        <w:rPr>
          <w:rFonts w:asciiTheme="minorHAnsi" w:hAnsiTheme="minorHAnsi" w:cstheme="minorHAnsi"/>
          <w:sz w:val="24"/>
          <w:szCs w:val="24"/>
        </w:rPr>
        <w:t>, sztuki,</w:t>
      </w:r>
      <w:r w:rsidRPr="00EB469B">
        <w:rPr>
          <w:rFonts w:asciiTheme="minorHAnsi" w:hAnsiTheme="minorHAnsi" w:cstheme="minorHAnsi"/>
          <w:sz w:val="24"/>
          <w:szCs w:val="24"/>
        </w:rPr>
        <w:t xml:space="preserve"> ochrony </w:t>
      </w:r>
      <w:r w:rsidR="0051334A" w:rsidRPr="00EB469B">
        <w:rPr>
          <w:rFonts w:asciiTheme="minorHAnsi" w:hAnsiTheme="minorHAnsi" w:cstheme="minorHAnsi"/>
          <w:sz w:val="24"/>
          <w:szCs w:val="24"/>
        </w:rPr>
        <w:t>dóbr kultury i dziedzictwa</w:t>
      </w:r>
      <w:r w:rsidRPr="00EB469B">
        <w:rPr>
          <w:rFonts w:asciiTheme="minorHAnsi" w:hAnsiTheme="minorHAnsi" w:cstheme="minorHAnsi"/>
          <w:sz w:val="24"/>
          <w:szCs w:val="24"/>
        </w:rPr>
        <w:t xml:space="preserve"> narodowego:</w:t>
      </w:r>
      <w:r w:rsidR="00D10BF6">
        <w:rPr>
          <w:rFonts w:asciiTheme="minorHAnsi" w:hAnsiTheme="minorHAnsi" w:cstheme="minorHAnsi"/>
          <w:sz w:val="24"/>
          <w:szCs w:val="24"/>
        </w:rPr>
        <w:t xml:space="preserve"> </w:t>
      </w:r>
      <w:r w:rsidR="00A846FE" w:rsidRPr="00EB469B">
        <w:rPr>
          <w:rFonts w:asciiTheme="minorHAnsi" w:hAnsiTheme="minorHAnsi" w:cstheme="minorHAnsi"/>
          <w:sz w:val="24"/>
          <w:szCs w:val="24"/>
        </w:rPr>
        <w:t>2</w:t>
      </w:r>
      <w:r w:rsidR="00AE6DC3" w:rsidRPr="00EB469B">
        <w:rPr>
          <w:rFonts w:asciiTheme="minorHAnsi" w:hAnsiTheme="minorHAnsi" w:cstheme="minorHAnsi"/>
          <w:sz w:val="24"/>
          <w:szCs w:val="24"/>
        </w:rPr>
        <w:t>6</w:t>
      </w:r>
      <w:r w:rsidRPr="00EB469B">
        <w:rPr>
          <w:rFonts w:asciiTheme="minorHAnsi" w:hAnsiTheme="minorHAnsi" w:cstheme="minorHAnsi"/>
          <w:sz w:val="24"/>
          <w:szCs w:val="24"/>
        </w:rPr>
        <w:t xml:space="preserve"> 000 zł </w:t>
      </w:r>
    </w:p>
    <w:p w14:paraId="1B196FE5" w14:textId="4858D4DB" w:rsidR="009610C4" w:rsidRPr="00EB469B" w:rsidRDefault="009610C4" w:rsidP="00EB469B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 xml:space="preserve">Z zakresu </w:t>
      </w:r>
      <w:r w:rsidR="0051334A" w:rsidRPr="00EB469B">
        <w:rPr>
          <w:rFonts w:asciiTheme="minorHAnsi" w:hAnsiTheme="minorHAnsi" w:cstheme="minorHAnsi"/>
          <w:sz w:val="24"/>
          <w:szCs w:val="24"/>
        </w:rPr>
        <w:t xml:space="preserve">wspierania i upowszechniania </w:t>
      </w:r>
      <w:r w:rsidRPr="00EB469B">
        <w:rPr>
          <w:rFonts w:asciiTheme="minorHAnsi" w:hAnsiTheme="minorHAnsi" w:cstheme="minorHAnsi"/>
          <w:sz w:val="24"/>
          <w:szCs w:val="24"/>
        </w:rPr>
        <w:t>kultury fizycznej i sportu:</w:t>
      </w:r>
      <w:r w:rsidR="00D10BF6">
        <w:rPr>
          <w:rFonts w:asciiTheme="minorHAnsi" w:hAnsiTheme="minorHAnsi" w:cstheme="minorHAnsi"/>
          <w:sz w:val="24"/>
          <w:szCs w:val="24"/>
        </w:rPr>
        <w:t xml:space="preserve"> </w:t>
      </w:r>
      <w:r w:rsidR="00A846FE" w:rsidRPr="00EB469B">
        <w:rPr>
          <w:rFonts w:asciiTheme="minorHAnsi" w:hAnsiTheme="minorHAnsi" w:cstheme="minorHAnsi"/>
          <w:sz w:val="24"/>
          <w:szCs w:val="24"/>
        </w:rPr>
        <w:t>8</w:t>
      </w:r>
      <w:r w:rsidR="00BB185A" w:rsidRPr="00EB469B">
        <w:rPr>
          <w:rFonts w:asciiTheme="minorHAnsi" w:hAnsiTheme="minorHAnsi" w:cstheme="minorHAnsi"/>
          <w:sz w:val="24"/>
          <w:szCs w:val="24"/>
        </w:rPr>
        <w:t>4</w:t>
      </w:r>
      <w:r w:rsidRPr="00EB469B">
        <w:rPr>
          <w:rFonts w:asciiTheme="minorHAnsi" w:hAnsiTheme="minorHAnsi" w:cstheme="minorHAnsi"/>
          <w:sz w:val="24"/>
          <w:szCs w:val="24"/>
        </w:rPr>
        <w:t xml:space="preserve"> 000 zł</w:t>
      </w:r>
    </w:p>
    <w:p w14:paraId="39E65738" w14:textId="663DF15E" w:rsidR="009610C4" w:rsidRPr="00EB469B" w:rsidRDefault="009610C4" w:rsidP="00EB469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 xml:space="preserve">wspieranie zadań: </w:t>
      </w:r>
      <w:r w:rsidR="00A846FE" w:rsidRPr="00EB469B">
        <w:rPr>
          <w:rFonts w:asciiTheme="minorHAnsi" w:hAnsiTheme="minorHAnsi" w:cstheme="minorHAnsi"/>
          <w:sz w:val="24"/>
          <w:szCs w:val="24"/>
        </w:rPr>
        <w:t>4</w:t>
      </w:r>
      <w:r w:rsidR="00AE6DC3" w:rsidRPr="00EB469B">
        <w:rPr>
          <w:rFonts w:asciiTheme="minorHAnsi" w:hAnsiTheme="minorHAnsi" w:cstheme="minorHAnsi"/>
          <w:sz w:val="24"/>
          <w:szCs w:val="24"/>
        </w:rPr>
        <w:t>9</w:t>
      </w:r>
      <w:r w:rsidRPr="00EB469B">
        <w:rPr>
          <w:rFonts w:asciiTheme="minorHAnsi" w:hAnsiTheme="minorHAnsi" w:cstheme="minorHAnsi"/>
          <w:sz w:val="24"/>
          <w:szCs w:val="24"/>
        </w:rPr>
        <w:t xml:space="preserve"> 000 zł</w:t>
      </w:r>
      <w:r w:rsidR="00D10BF6">
        <w:rPr>
          <w:rFonts w:asciiTheme="minorHAnsi" w:hAnsiTheme="minorHAnsi" w:cstheme="minorHAnsi"/>
          <w:sz w:val="24"/>
          <w:szCs w:val="24"/>
        </w:rPr>
        <w:t>,</w:t>
      </w:r>
    </w:p>
    <w:p w14:paraId="54ACCD91" w14:textId="44A2E078" w:rsidR="009610C4" w:rsidRPr="00EB469B" w:rsidRDefault="009610C4" w:rsidP="00EB469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powierzenie zadań: 3</w:t>
      </w:r>
      <w:r w:rsidR="00BB185A" w:rsidRPr="00EB469B">
        <w:rPr>
          <w:rFonts w:asciiTheme="minorHAnsi" w:hAnsiTheme="minorHAnsi" w:cstheme="minorHAnsi"/>
          <w:sz w:val="24"/>
          <w:szCs w:val="24"/>
        </w:rPr>
        <w:t>5</w:t>
      </w:r>
      <w:r w:rsidRPr="00EB469B">
        <w:rPr>
          <w:rFonts w:asciiTheme="minorHAnsi" w:hAnsiTheme="minorHAnsi" w:cstheme="minorHAnsi"/>
          <w:sz w:val="24"/>
          <w:szCs w:val="24"/>
        </w:rPr>
        <w:t xml:space="preserve"> 000 zł</w:t>
      </w:r>
      <w:r w:rsidR="00D10BF6">
        <w:rPr>
          <w:rFonts w:asciiTheme="minorHAnsi" w:hAnsiTheme="minorHAnsi" w:cstheme="minorHAnsi"/>
          <w:sz w:val="24"/>
          <w:szCs w:val="24"/>
        </w:rPr>
        <w:t>,</w:t>
      </w:r>
    </w:p>
    <w:p w14:paraId="1E51A8BA" w14:textId="10345E56" w:rsidR="000774E7" w:rsidRDefault="009610C4" w:rsidP="00292EA0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D10BF6">
        <w:rPr>
          <w:rFonts w:asciiTheme="minorHAnsi" w:hAnsiTheme="minorHAnsi" w:cstheme="minorHAnsi"/>
          <w:sz w:val="24"/>
          <w:szCs w:val="24"/>
        </w:rPr>
        <w:t>Z zakresu turystyki</w:t>
      </w:r>
      <w:r w:rsidR="0051334A" w:rsidRPr="00D10BF6">
        <w:rPr>
          <w:rFonts w:asciiTheme="minorHAnsi" w:hAnsiTheme="minorHAnsi" w:cstheme="minorHAnsi"/>
          <w:sz w:val="24"/>
          <w:szCs w:val="24"/>
        </w:rPr>
        <w:t xml:space="preserve"> i krajoznawstwa</w:t>
      </w:r>
      <w:r w:rsidRPr="00D10BF6">
        <w:rPr>
          <w:rFonts w:asciiTheme="minorHAnsi" w:hAnsiTheme="minorHAnsi" w:cstheme="minorHAnsi"/>
          <w:sz w:val="24"/>
          <w:szCs w:val="24"/>
        </w:rPr>
        <w:t>:  1</w:t>
      </w:r>
      <w:r w:rsidR="00AE6DC3" w:rsidRPr="00D10BF6">
        <w:rPr>
          <w:rFonts w:asciiTheme="minorHAnsi" w:hAnsiTheme="minorHAnsi" w:cstheme="minorHAnsi"/>
          <w:sz w:val="24"/>
          <w:szCs w:val="24"/>
        </w:rPr>
        <w:t>5</w:t>
      </w:r>
      <w:r w:rsidRPr="00D10BF6">
        <w:rPr>
          <w:rFonts w:asciiTheme="minorHAnsi" w:hAnsiTheme="minorHAnsi" w:cstheme="minorHAnsi"/>
          <w:sz w:val="24"/>
          <w:szCs w:val="24"/>
        </w:rPr>
        <w:t xml:space="preserve"> 000 zł</w:t>
      </w:r>
      <w:r w:rsidR="00D10BF6">
        <w:rPr>
          <w:rFonts w:asciiTheme="minorHAnsi" w:hAnsiTheme="minorHAnsi" w:cstheme="minorHAnsi"/>
          <w:sz w:val="24"/>
          <w:szCs w:val="24"/>
        </w:rPr>
        <w:t>.</w:t>
      </w:r>
    </w:p>
    <w:p w14:paraId="4413B467" w14:textId="77777777" w:rsidR="00D10BF6" w:rsidRPr="00D10BF6" w:rsidRDefault="00D10BF6" w:rsidP="00D10BF6">
      <w:pPr>
        <w:rPr>
          <w:rFonts w:asciiTheme="minorHAnsi" w:hAnsiTheme="minorHAnsi" w:cstheme="minorHAnsi"/>
          <w:sz w:val="24"/>
          <w:szCs w:val="24"/>
        </w:rPr>
      </w:pPr>
    </w:p>
    <w:p w14:paraId="7E0F3629" w14:textId="0381C889" w:rsidR="004F5FB5" w:rsidRDefault="00EA5E79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Komisja </w:t>
      </w:r>
      <w:r w:rsidR="004F5121" w:rsidRPr="00251784">
        <w:rPr>
          <w:rFonts w:asciiTheme="minorHAnsi" w:hAnsiTheme="minorHAnsi" w:cstheme="minorHAnsi"/>
          <w:sz w:val="24"/>
          <w:szCs w:val="24"/>
        </w:rPr>
        <w:t>Konkursowa</w:t>
      </w:r>
      <w:r w:rsidRPr="00251784">
        <w:rPr>
          <w:rFonts w:asciiTheme="minorHAnsi" w:hAnsiTheme="minorHAnsi" w:cstheme="minorHAnsi"/>
          <w:sz w:val="24"/>
          <w:szCs w:val="24"/>
        </w:rPr>
        <w:t xml:space="preserve"> powołana uchwałą Zarządu Powiatu</w:t>
      </w:r>
      <w:r w:rsidR="00457B24" w:rsidRPr="00251784">
        <w:rPr>
          <w:rFonts w:asciiTheme="minorHAnsi" w:hAnsiTheme="minorHAnsi" w:cstheme="minorHAnsi"/>
          <w:sz w:val="24"/>
          <w:szCs w:val="24"/>
        </w:rPr>
        <w:t xml:space="preserve"> w Żywcu</w:t>
      </w:r>
      <w:r w:rsidRPr="00251784">
        <w:rPr>
          <w:rFonts w:asciiTheme="minorHAnsi" w:hAnsiTheme="minorHAnsi" w:cstheme="minorHAnsi"/>
          <w:sz w:val="24"/>
          <w:szCs w:val="24"/>
        </w:rPr>
        <w:t xml:space="preserve"> nr </w:t>
      </w:r>
      <w:r w:rsidR="004F5FB5">
        <w:rPr>
          <w:rFonts w:asciiTheme="minorHAnsi" w:hAnsiTheme="minorHAnsi" w:cstheme="minorHAnsi"/>
          <w:sz w:val="24"/>
          <w:szCs w:val="24"/>
        </w:rPr>
        <w:t>1046/21</w:t>
      </w:r>
      <w:r w:rsidR="00AD7473">
        <w:rPr>
          <w:rFonts w:asciiTheme="minorHAnsi" w:hAnsiTheme="minorHAnsi" w:cstheme="minorHAnsi"/>
          <w:sz w:val="24"/>
          <w:szCs w:val="24"/>
        </w:rPr>
        <w:t>/VI</w:t>
      </w:r>
      <w:r w:rsidRPr="00251784">
        <w:rPr>
          <w:rFonts w:asciiTheme="minorHAnsi" w:hAnsiTheme="minorHAnsi" w:cstheme="minorHAnsi"/>
          <w:sz w:val="24"/>
          <w:szCs w:val="24"/>
        </w:rPr>
        <w:t xml:space="preserve"> z </w:t>
      </w:r>
      <w:r w:rsidR="00AE6DC3" w:rsidRPr="00251784">
        <w:rPr>
          <w:rFonts w:asciiTheme="minorHAnsi" w:hAnsiTheme="minorHAnsi" w:cstheme="minorHAnsi"/>
          <w:sz w:val="24"/>
          <w:szCs w:val="24"/>
        </w:rPr>
        <w:t>1</w:t>
      </w:r>
      <w:r w:rsidR="004F5FB5">
        <w:rPr>
          <w:rFonts w:asciiTheme="minorHAnsi" w:hAnsiTheme="minorHAnsi" w:cstheme="minorHAnsi"/>
          <w:sz w:val="24"/>
          <w:szCs w:val="24"/>
        </w:rPr>
        <w:t>5</w:t>
      </w:r>
      <w:r w:rsidR="001E78D9" w:rsidRPr="00251784">
        <w:rPr>
          <w:rFonts w:asciiTheme="minorHAnsi" w:hAnsiTheme="minorHAnsi" w:cstheme="minorHAnsi"/>
          <w:sz w:val="24"/>
          <w:szCs w:val="24"/>
        </w:rPr>
        <w:t xml:space="preserve"> grudnia 20</w:t>
      </w:r>
      <w:r w:rsidR="00AD7473">
        <w:rPr>
          <w:rFonts w:asciiTheme="minorHAnsi" w:hAnsiTheme="minorHAnsi" w:cstheme="minorHAnsi"/>
          <w:sz w:val="24"/>
          <w:szCs w:val="24"/>
        </w:rPr>
        <w:t>2</w:t>
      </w:r>
      <w:r w:rsidR="004F5FB5">
        <w:rPr>
          <w:rFonts w:asciiTheme="minorHAnsi" w:hAnsiTheme="minorHAnsi" w:cstheme="minorHAnsi"/>
          <w:sz w:val="24"/>
          <w:szCs w:val="24"/>
        </w:rPr>
        <w:t>1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obradowała w dwóch terminach. W dniu </w:t>
      </w:r>
      <w:r w:rsidR="004F5FB5">
        <w:rPr>
          <w:rFonts w:asciiTheme="minorHAnsi" w:hAnsiTheme="minorHAnsi" w:cstheme="minorHAnsi"/>
          <w:sz w:val="24"/>
          <w:szCs w:val="24"/>
        </w:rPr>
        <w:t>10</w:t>
      </w:r>
      <w:r w:rsidR="00AF5784" w:rsidRPr="00251784">
        <w:rPr>
          <w:rFonts w:asciiTheme="minorHAnsi" w:hAnsiTheme="minorHAnsi" w:cstheme="minorHAnsi"/>
          <w:sz w:val="24"/>
          <w:szCs w:val="24"/>
        </w:rPr>
        <w:t xml:space="preserve"> stycznia 20</w:t>
      </w:r>
      <w:r w:rsidR="00F32B0C" w:rsidRPr="00251784">
        <w:rPr>
          <w:rFonts w:asciiTheme="minorHAnsi" w:hAnsiTheme="minorHAnsi" w:cstheme="minorHAnsi"/>
          <w:sz w:val="24"/>
          <w:szCs w:val="24"/>
        </w:rPr>
        <w:t>2</w:t>
      </w:r>
      <w:r w:rsidR="004F5FB5">
        <w:rPr>
          <w:rFonts w:asciiTheme="minorHAnsi" w:hAnsiTheme="minorHAnsi" w:cstheme="minorHAnsi"/>
          <w:sz w:val="24"/>
          <w:szCs w:val="24"/>
        </w:rPr>
        <w:t>2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Komisja po zapoznaniu się z regulaminem otwartego</w:t>
      </w:r>
      <w:r w:rsidR="00F659B8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 xml:space="preserve">konkursu ofert na realizację zadania publicznego Powiatu </w:t>
      </w:r>
      <w:r w:rsidR="00F659B8" w:rsidRPr="00251784">
        <w:rPr>
          <w:rFonts w:asciiTheme="minorHAnsi" w:hAnsiTheme="minorHAnsi" w:cstheme="minorHAnsi"/>
          <w:sz w:val="24"/>
          <w:szCs w:val="24"/>
        </w:rPr>
        <w:t>Ż</w:t>
      </w:r>
      <w:r w:rsidRPr="00251784">
        <w:rPr>
          <w:rFonts w:asciiTheme="minorHAnsi" w:hAnsiTheme="minorHAnsi" w:cstheme="minorHAnsi"/>
          <w:sz w:val="24"/>
          <w:szCs w:val="24"/>
        </w:rPr>
        <w:t>ywieckiego w zakresie kultury, sztuki, ochrony dóbr kultury i dziedzictwa narodowego, wspierania i upowszechniania kultury fizycznej oraz turystyki i krajoznawstwa sprawdziła pod względem formalnym</w:t>
      </w:r>
      <w:r w:rsidR="00F659B8" w:rsidRPr="00251784">
        <w:rPr>
          <w:rFonts w:asciiTheme="minorHAnsi" w:hAnsiTheme="minorHAnsi" w:cstheme="minorHAnsi"/>
          <w:sz w:val="24"/>
          <w:szCs w:val="24"/>
        </w:rPr>
        <w:t xml:space="preserve"> (kompletności)</w:t>
      </w:r>
      <w:r w:rsidRPr="00251784">
        <w:rPr>
          <w:rFonts w:asciiTheme="minorHAnsi" w:hAnsiTheme="minorHAnsi" w:cstheme="minorHAnsi"/>
          <w:sz w:val="24"/>
          <w:szCs w:val="24"/>
        </w:rPr>
        <w:t xml:space="preserve">. </w:t>
      </w:r>
      <w:r w:rsidR="004F5FB5">
        <w:rPr>
          <w:rFonts w:asciiTheme="minorHAnsi" w:hAnsiTheme="minorHAnsi" w:cstheme="minorHAnsi"/>
          <w:sz w:val="24"/>
          <w:szCs w:val="24"/>
        </w:rPr>
        <w:t>2 oferty Ludowego Klubu Sportowego „Łucznik-Żywiec”</w:t>
      </w:r>
      <w:r w:rsidR="00AD7473">
        <w:rPr>
          <w:rFonts w:asciiTheme="minorHAnsi" w:hAnsiTheme="minorHAnsi" w:cstheme="minorHAnsi"/>
          <w:sz w:val="24"/>
          <w:szCs w:val="24"/>
        </w:rPr>
        <w:t xml:space="preserve"> z siedzibą w </w:t>
      </w:r>
      <w:r w:rsidR="004F5FB5">
        <w:rPr>
          <w:rFonts w:asciiTheme="minorHAnsi" w:hAnsiTheme="minorHAnsi" w:cstheme="minorHAnsi"/>
          <w:sz w:val="24"/>
          <w:szCs w:val="24"/>
        </w:rPr>
        <w:t xml:space="preserve">Żywcu zostały odrzucone i nie mogły zostać </w:t>
      </w:r>
      <w:r w:rsidR="004F5FB5" w:rsidRPr="004F5FB5">
        <w:rPr>
          <w:rFonts w:asciiTheme="minorHAnsi" w:hAnsiTheme="minorHAnsi" w:cstheme="minorHAnsi"/>
          <w:sz w:val="24"/>
          <w:szCs w:val="24"/>
        </w:rPr>
        <w:t>dopuszczon</w:t>
      </w:r>
      <w:r w:rsidR="004F5FB5">
        <w:rPr>
          <w:rFonts w:asciiTheme="minorHAnsi" w:hAnsiTheme="minorHAnsi" w:cstheme="minorHAnsi"/>
          <w:sz w:val="24"/>
          <w:szCs w:val="24"/>
        </w:rPr>
        <w:t>e</w:t>
      </w:r>
      <w:r w:rsidR="004F5FB5" w:rsidRPr="004F5FB5">
        <w:rPr>
          <w:rFonts w:asciiTheme="minorHAnsi" w:hAnsiTheme="minorHAnsi" w:cstheme="minorHAnsi"/>
          <w:sz w:val="24"/>
          <w:szCs w:val="24"/>
        </w:rPr>
        <w:t xml:space="preserve"> do oceny merytorycznej</w:t>
      </w:r>
      <w:r w:rsidR="004F5FB5">
        <w:rPr>
          <w:rFonts w:asciiTheme="minorHAnsi" w:hAnsiTheme="minorHAnsi" w:cstheme="minorHAnsi"/>
          <w:sz w:val="24"/>
          <w:szCs w:val="24"/>
        </w:rPr>
        <w:t xml:space="preserve"> z uwagi na fakt, iż zostały podpisane przez nieupoważnioną osobę:</w:t>
      </w:r>
    </w:p>
    <w:p w14:paraId="6ABACCAC" w14:textId="54313C07" w:rsidR="004F5FB5" w:rsidRDefault="004F5FB5" w:rsidP="004F5FB5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Organizacja masowych imprez sportowych, rekreacyjnych o zasięgu ponadgminnym, w szczególności dla dzieci i młodzieży;</w:t>
      </w:r>
      <w:r w:rsidR="00236A2B" w:rsidRPr="004F5F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243597" w14:textId="6B7D064A" w:rsidR="00AD7473" w:rsidRPr="004F5FB5" w:rsidRDefault="004F5FB5" w:rsidP="004F5FB5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Organizacja zajęć dzieci i młodzieży uzdolnionej sportowo oraz sportowców niepełnosprawnych</w:t>
      </w:r>
      <w:r w:rsidR="00236A2B" w:rsidRPr="004F5FB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AE9411D" w14:textId="77777777" w:rsidR="004F5FB5" w:rsidRDefault="004F5FB5" w:rsidP="00251784">
      <w:pPr>
        <w:rPr>
          <w:rFonts w:asciiTheme="minorHAnsi" w:hAnsiTheme="minorHAnsi" w:cstheme="minorHAnsi"/>
          <w:sz w:val="24"/>
          <w:szCs w:val="24"/>
        </w:rPr>
      </w:pPr>
    </w:p>
    <w:p w14:paraId="3DC2A217" w14:textId="5A980CE4" w:rsidR="005836B7" w:rsidRPr="00251784" w:rsidRDefault="00EA5E79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Drugie posiedzenie odbyło się </w:t>
      </w:r>
      <w:r w:rsidR="00236A2B">
        <w:rPr>
          <w:rFonts w:asciiTheme="minorHAnsi" w:hAnsiTheme="minorHAnsi" w:cstheme="minorHAnsi"/>
          <w:sz w:val="24"/>
          <w:szCs w:val="24"/>
        </w:rPr>
        <w:t>1</w:t>
      </w:r>
      <w:r w:rsidR="004F5FB5">
        <w:rPr>
          <w:rFonts w:asciiTheme="minorHAnsi" w:hAnsiTheme="minorHAnsi" w:cstheme="minorHAnsi"/>
          <w:sz w:val="24"/>
          <w:szCs w:val="24"/>
        </w:rPr>
        <w:t>7</w:t>
      </w:r>
      <w:r w:rsidR="00B976D9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4F5121" w:rsidRPr="00251784">
        <w:rPr>
          <w:rFonts w:asciiTheme="minorHAnsi" w:hAnsiTheme="minorHAnsi" w:cstheme="minorHAnsi"/>
          <w:sz w:val="24"/>
          <w:szCs w:val="24"/>
        </w:rPr>
        <w:t>stycznia 20</w:t>
      </w:r>
      <w:r w:rsidR="00301404" w:rsidRPr="00251784">
        <w:rPr>
          <w:rFonts w:asciiTheme="minorHAnsi" w:hAnsiTheme="minorHAnsi" w:cstheme="minorHAnsi"/>
          <w:sz w:val="24"/>
          <w:szCs w:val="24"/>
        </w:rPr>
        <w:t>2</w:t>
      </w:r>
      <w:r w:rsidR="004F5FB5">
        <w:rPr>
          <w:rFonts w:asciiTheme="minorHAnsi" w:hAnsiTheme="minorHAnsi" w:cstheme="minorHAnsi"/>
          <w:sz w:val="24"/>
          <w:szCs w:val="24"/>
        </w:rPr>
        <w:t>2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Komisja </w:t>
      </w:r>
      <w:r w:rsidR="004F5121" w:rsidRPr="00251784">
        <w:rPr>
          <w:rFonts w:asciiTheme="minorHAnsi" w:hAnsiTheme="minorHAnsi" w:cstheme="minorHAnsi"/>
          <w:sz w:val="24"/>
          <w:szCs w:val="24"/>
        </w:rPr>
        <w:t>Konkursowa</w:t>
      </w:r>
      <w:r w:rsidRPr="00251784">
        <w:rPr>
          <w:rFonts w:asciiTheme="minorHAnsi" w:hAnsiTheme="minorHAnsi" w:cstheme="minorHAnsi"/>
          <w:sz w:val="24"/>
          <w:szCs w:val="24"/>
        </w:rPr>
        <w:t xml:space="preserve"> sprawdzała oferty pod względem merytorycznym, kierując się następującymi </w:t>
      </w:r>
      <w:r w:rsidR="004B2E4D" w:rsidRPr="00251784">
        <w:rPr>
          <w:rFonts w:asciiTheme="minorHAnsi" w:hAnsiTheme="minorHAnsi" w:cstheme="minorHAnsi"/>
          <w:sz w:val="24"/>
          <w:szCs w:val="24"/>
        </w:rPr>
        <w:t>kryteriami</w:t>
      </w:r>
      <w:r w:rsidRPr="00251784">
        <w:rPr>
          <w:rFonts w:asciiTheme="minorHAnsi" w:hAnsiTheme="minorHAnsi" w:cstheme="minorHAnsi"/>
          <w:sz w:val="24"/>
          <w:szCs w:val="24"/>
        </w:rPr>
        <w:t>:</w:t>
      </w:r>
    </w:p>
    <w:p w14:paraId="6ED120DF" w14:textId="77777777" w:rsidR="00EA5E79" w:rsidRPr="00EB469B" w:rsidRDefault="00EA5E79" w:rsidP="00EB469B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możliwość realizacji zadania publicznego przez oferenta,</w:t>
      </w:r>
    </w:p>
    <w:p w14:paraId="3792DEFC" w14:textId="6CFF056F" w:rsidR="00EB469B" w:rsidRDefault="00EA5E79" w:rsidP="00353E30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 xml:space="preserve">kalkulacja kosztów realizacji zadania publicznego, w tym w odniesieniu do zakresu </w:t>
      </w:r>
      <w:r w:rsidR="00EB469B">
        <w:rPr>
          <w:rFonts w:asciiTheme="minorHAnsi" w:hAnsiTheme="minorHAnsi" w:cstheme="minorHAnsi"/>
          <w:sz w:val="24"/>
          <w:szCs w:val="24"/>
        </w:rPr>
        <w:t>r</w:t>
      </w:r>
      <w:r w:rsidRPr="00EB469B">
        <w:rPr>
          <w:rFonts w:asciiTheme="minorHAnsi" w:hAnsiTheme="minorHAnsi" w:cstheme="minorHAnsi"/>
          <w:sz w:val="24"/>
          <w:szCs w:val="24"/>
        </w:rPr>
        <w:t>zeczowego zadania publicznego,</w:t>
      </w:r>
    </w:p>
    <w:p w14:paraId="70117F0F" w14:textId="77777777" w:rsidR="00EB469B" w:rsidRDefault="00EA5E79" w:rsidP="00D77A85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proponowana jakość wykonania zadania i kwalifikacje osób, przy udziale których oferent będzie realizował zadanie publiczne,</w:t>
      </w:r>
    </w:p>
    <w:p w14:paraId="2DCCBBED" w14:textId="77777777" w:rsidR="00EB469B" w:rsidRDefault="00EA5E79" w:rsidP="001926B5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lastRenderedPageBreak/>
        <w:t>planowany przez oferenta udział środków finansowych własnych lub środków pochodzących z innych źródeł na realizację zadania publicznego,</w:t>
      </w:r>
    </w:p>
    <w:p w14:paraId="2457B538" w14:textId="361C905C" w:rsidR="00EB469B" w:rsidRDefault="00EA5E79" w:rsidP="009C1F4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planowany przez oferenta wkład rzeczowy, osobowy, w tym świadczenia wolontariuszy i praca społeczna członków,</w:t>
      </w:r>
    </w:p>
    <w:p w14:paraId="23F4CB24" w14:textId="6E99FBA4" w:rsidR="00EA5E79" w:rsidRPr="00EB469B" w:rsidRDefault="00EA5E79" w:rsidP="009C1F4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realizacja przez oferenta w poprzednich latach zleconych zadań publicznych, biorąc pod uwagę rzetelność i terminowość oraz sposób rozliczania otrzymanych na ten cel środków.</w:t>
      </w:r>
    </w:p>
    <w:p w14:paraId="6B6B42E4" w14:textId="0CF220FD" w:rsidR="00236A2B" w:rsidRDefault="00236A2B" w:rsidP="00236A2B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2680FE62" w14:textId="5E196672" w:rsidR="005836B7" w:rsidRPr="00251784" w:rsidRDefault="00EA5E79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Po sprawdzeniu zawartości merytorycznej ofert Komisja </w:t>
      </w:r>
      <w:r w:rsidR="004F5121" w:rsidRPr="00251784">
        <w:rPr>
          <w:rFonts w:asciiTheme="minorHAnsi" w:hAnsiTheme="minorHAnsi" w:cstheme="minorHAnsi"/>
          <w:sz w:val="24"/>
          <w:szCs w:val="24"/>
        </w:rPr>
        <w:t>Konkursowa</w:t>
      </w:r>
      <w:r w:rsidRPr="00251784">
        <w:rPr>
          <w:rFonts w:asciiTheme="minorHAnsi" w:hAnsiTheme="minorHAnsi" w:cstheme="minorHAnsi"/>
          <w:sz w:val="24"/>
          <w:szCs w:val="24"/>
        </w:rPr>
        <w:t xml:space="preserve"> wyłoniła oferty i przedłożyła protokół </w:t>
      </w:r>
      <w:r w:rsidR="00546DC2" w:rsidRPr="00251784">
        <w:rPr>
          <w:rFonts w:asciiTheme="minorHAnsi" w:hAnsiTheme="minorHAnsi" w:cstheme="minorHAnsi"/>
          <w:sz w:val="24"/>
          <w:szCs w:val="24"/>
        </w:rPr>
        <w:t>Z</w:t>
      </w:r>
      <w:r w:rsidRPr="00251784">
        <w:rPr>
          <w:rFonts w:asciiTheme="minorHAnsi" w:hAnsiTheme="minorHAnsi" w:cstheme="minorHAnsi"/>
          <w:sz w:val="24"/>
          <w:szCs w:val="24"/>
        </w:rPr>
        <w:t xml:space="preserve">arządowi Powiatu w Żywcu, który w dniu </w:t>
      </w:r>
      <w:r w:rsidR="00FC127D">
        <w:rPr>
          <w:rFonts w:asciiTheme="minorHAnsi" w:hAnsiTheme="minorHAnsi" w:cstheme="minorHAnsi"/>
          <w:sz w:val="24"/>
          <w:szCs w:val="24"/>
        </w:rPr>
        <w:t>1 lutego 2022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na swym posiedzeniu podjął następujące uchwały:</w:t>
      </w:r>
    </w:p>
    <w:p w14:paraId="3DABADC3" w14:textId="3BD7D669" w:rsidR="00137733" w:rsidRPr="00EB3B5F" w:rsidRDefault="00137733" w:rsidP="00EB469B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B3B5F">
        <w:rPr>
          <w:rFonts w:asciiTheme="minorHAnsi" w:hAnsiTheme="minorHAnsi" w:cstheme="minorHAnsi"/>
          <w:sz w:val="24"/>
          <w:szCs w:val="24"/>
        </w:rPr>
        <w:t xml:space="preserve">Uchwała nr </w:t>
      </w:r>
      <w:r w:rsidR="00FC127D">
        <w:rPr>
          <w:rFonts w:asciiTheme="minorHAnsi" w:hAnsiTheme="minorHAnsi" w:cstheme="minorHAnsi"/>
          <w:sz w:val="24"/>
          <w:szCs w:val="24"/>
        </w:rPr>
        <w:t>1103/22</w:t>
      </w:r>
      <w:r w:rsidR="00301404" w:rsidRPr="00EB3B5F">
        <w:rPr>
          <w:rFonts w:asciiTheme="minorHAnsi" w:hAnsiTheme="minorHAnsi" w:cstheme="minorHAnsi"/>
          <w:sz w:val="24"/>
          <w:szCs w:val="24"/>
        </w:rPr>
        <w:t>/VI</w:t>
      </w:r>
      <w:r w:rsidRPr="00EB3B5F">
        <w:rPr>
          <w:rFonts w:asciiTheme="minorHAnsi" w:hAnsiTheme="minorHAnsi" w:cstheme="minorHAnsi"/>
          <w:sz w:val="24"/>
          <w:szCs w:val="24"/>
        </w:rPr>
        <w:t xml:space="preserve"> z dnia </w:t>
      </w:r>
      <w:r w:rsidR="00FC127D">
        <w:rPr>
          <w:rFonts w:asciiTheme="minorHAnsi" w:hAnsiTheme="minorHAnsi" w:cstheme="minorHAnsi"/>
          <w:sz w:val="24"/>
          <w:szCs w:val="24"/>
        </w:rPr>
        <w:t>01</w:t>
      </w:r>
      <w:r w:rsidR="004F5121" w:rsidRPr="00EB3B5F">
        <w:rPr>
          <w:rFonts w:asciiTheme="minorHAnsi" w:hAnsiTheme="minorHAnsi" w:cstheme="minorHAnsi"/>
          <w:sz w:val="24"/>
          <w:szCs w:val="24"/>
        </w:rPr>
        <w:t>.0</w:t>
      </w:r>
      <w:r w:rsidR="00FC127D">
        <w:rPr>
          <w:rFonts w:asciiTheme="minorHAnsi" w:hAnsiTheme="minorHAnsi" w:cstheme="minorHAnsi"/>
          <w:sz w:val="24"/>
          <w:szCs w:val="24"/>
        </w:rPr>
        <w:t>2</w:t>
      </w:r>
      <w:r w:rsidR="004F5121" w:rsidRPr="00EB3B5F">
        <w:rPr>
          <w:rFonts w:asciiTheme="minorHAnsi" w:hAnsiTheme="minorHAnsi" w:cstheme="minorHAnsi"/>
          <w:sz w:val="24"/>
          <w:szCs w:val="24"/>
        </w:rPr>
        <w:t>.20</w:t>
      </w:r>
      <w:r w:rsidR="00301404" w:rsidRPr="00EB3B5F">
        <w:rPr>
          <w:rFonts w:asciiTheme="minorHAnsi" w:hAnsiTheme="minorHAnsi" w:cstheme="minorHAnsi"/>
          <w:sz w:val="24"/>
          <w:szCs w:val="24"/>
        </w:rPr>
        <w:t>2</w:t>
      </w:r>
      <w:r w:rsidR="00FC127D">
        <w:rPr>
          <w:rFonts w:asciiTheme="minorHAnsi" w:hAnsiTheme="minorHAnsi" w:cstheme="minorHAnsi"/>
          <w:sz w:val="24"/>
          <w:szCs w:val="24"/>
        </w:rPr>
        <w:t>2</w:t>
      </w:r>
      <w:r w:rsidR="00EA5E79" w:rsidRPr="00EB3B5F">
        <w:rPr>
          <w:rFonts w:asciiTheme="minorHAnsi" w:hAnsiTheme="minorHAnsi" w:cstheme="minorHAnsi"/>
          <w:sz w:val="24"/>
          <w:szCs w:val="24"/>
        </w:rPr>
        <w:t xml:space="preserve"> </w:t>
      </w:r>
      <w:r w:rsidRPr="00EB3B5F">
        <w:rPr>
          <w:rFonts w:asciiTheme="minorHAnsi" w:hAnsiTheme="minorHAnsi" w:cstheme="minorHAnsi"/>
          <w:sz w:val="24"/>
          <w:szCs w:val="24"/>
        </w:rPr>
        <w:t>r. w sprawie rozstrzygnięcia konkursu ofert na realizację zadań publicznych Powiatu Żywieckiego w 20</w:t>
      </w:r>
      <w:r w:rsidR="00301404" w:rsidRPr="00EB3B5F">
        <w:rPr>
          <w:rFonts w:asciiTheme="minorHAnsi" w:hAnsiTheme="minorHAnsi" w:cstheme="minorHAnsi"/>
          <w:sz w:val="24"/>
          <w:szCs w:val="24"/>
        </w:rPr>
        <w:t>2</w:t>
      </w:r>
      <w:r w:rsidR="00FC127D">
        <w:rPr>
          <w:rFonts w:asciiTheme="minorHAnsi" w:hAnsiTheme="minorHAnsi" w:cstheme="minorHAnsi"/>
          <w:sz w:val="24"/>
          <w:szCs w:val="24"/>
        </w:rPr>
        <w:t>2</w:t>
      </w:r>
      <w:r w:rsidRPr="00EB3B5F">
        <w:rPr>
          <w:rFonts w:asciiTheme="minorHAnsi" w:hAnsiTheme="minorHAnsi" w:cstheme="minorHAnsi"/>
          <w:sz w:val="24"/>
          <w:szCs w:val="24"/>
        </w:rPr>
        <w:t xml:space="preserve"> r. w </w:t>
      </w:r>
      <w:r w:rsidR="00EA5E79" w:rsidRPr="00EB3B5F">
        <w:rPr>
          <w:rFonts w:asciiTheme="minorHAnsi" w:hAnsiTheme="minorHAnsi" w:cstheme="minorHAnsi"/>
          <w:sz w:val="24"/>
          <w:szCs w:val="24"/>
        </w:rPr>
        <w:t>zakresie turystyki i krajoznawstwa,</w:t>
      </w:r>
    </w:p>
    <w:p w14:paraId="7E35DDDA" w14:textId="48B95CB3" w:rsidR="009D6225" w:rsidRPr="00304EBB" w:rsidRDefault="00DD2084" w:rsidP="00EB469B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E5F48">
        <w:rPr>
          <w:rFonts w:asciiTheme="minorHAnsi" w:hAnsiTheme="minorHAnsi" w:cstheme="minorHAnsi"/>
          <w:sz w:val="24"/>
          <w:szCs w:val="24"/>
        </w:rPr>
        <w:t xml:space="preserve">Uchwała </w:t>
      </w:r>
      <w:r w:rsidR="009D6225" w:rsidRPr="009E5F48">
        <w:rPr>
          <w:rFonts w:asciiTheme="minorHAnsi" w:hAnsiTheme="minorHAnsi" w:cstheme="minorHAnsi"/>
          <w:sz w:val="24"/>
          <w:szCs w:val="24"/>
        </w:rPr>
        <w:t xml:space="preserve">nr </w:t>
      </w:r>
      <w:r w:rsidR="00FC127D">
        <w:rPr>
          <w:rFonts w:asciiTheme="minorHAnsi" w:hAnsiTheme="minorHAnsi" w:cstheme="minorHAnsi"/>
          <w:sz w:val="24"/>
          <w:szCs w:val="24"/>
        </w:rPr>
        <w:t>1101/22</w:t>
      </w:r>
      <w:r w:rsidR="00301404" w:rsidRPr="009E5F48">
        <w:rPr>
          <w:rFonts w:asciiTheme="minorHAnsi" w:hAnsiTheme="minorHAnsi" w:cstheme="minorHAnsi"/>
          <w:sz w:val="24"/>
          <w:szCs w:val="24"/>
        </w:rPr>
        <w:t>/VI</w:t>
      </w:r>
      <w:r w:rsidR="00AE6DC3" w:rsidRPr="009E5F48">
        <w:rPr>
          <w:rFonts w:asciiTheme="minorHAnsi" w:hAnsiTheme="minorHAnsi" w:cstheme="minorHAnsi"/>
          <w:sz w:val="24"/>
          <w:szCs w:val="24"/>
        </w:rPr>
        <w:t xml:space="preserve"> </w:t>
      </w:r>
      <w:r w:rsidR="00EA5E79" w:rsidRPr="009E5F48">
        <w:rPr>
          <w:rFonts w:asciiTheme="minorHAnsi" w:hAnsiTheme="minorHAnsi" w:cstheme="minorHAnsi"/>
          <w:sz w:val="24"/>
          <w:szCs w:val="24"/>
        </w:rPr>
        <w:t xml:space="preserve"> </w:t>
      </w:r>
      <w:r w:rsidR="00C630AA" w:rsidRPr="009E5F48">
        <w:rPr>
          <w:rFonts w:asciiTheme="minorHAnsi" w:hAnsiTheme="minorHAnsi" w:cstheme="minorHAnsi"/>
          <w:sz w:val="24"/>
          <w:szCs w:val="24"/>
        </w:rPr>
        <w:t xml:space="preserve">z dnia </w:t>
      </w:r>
      <w:r w:rsidR="00FC127D">
        <w:rPr>
          <w:rFonts w:asciiTheme="minorHAnsi" w:hAnsiTheme="minorHAnsi" w:cstheme="minorHAnsi"/>
          <w:sz w:val="24"/>
          <w:szCs w:val="24"/>
        </w:rPr>
        <w:t>01</w:t>
      </w:r>
      <w:r w:rsidR="004F5121" w:rsidRPr="009E5F48">
        <w:rPr>
          <w:rFonts w:asciiTheme="minorHAnsi" w:hAnsiTheme="minorHAnsi" w:cstheme="minorHAnsi"/>
          <w:sz w:val="24"/>
          <w:szCs w:val="24"/>
        </w:rPr>
        <w:t>.</w:t>
      </w:r>
      <w:r w:rsidR="00FC127D">
        <w:rPr>
          <w:rFonts w:asciiTheme="minorHAnsi" w:hAnsiTheme="minorHAnsi" w:cstheme="minorHAnsi"/>
          <w:sz w:val="24"/>
          <w:szCs w:val="24"/>
        </w:rPr>
        <w:t>02.</w:t>
      </w:r>
      <w:r w:rsidR="004F5121" w:rsidRPr="009E5F48">
        <w:rPr>
          <w:rFonts w:asciiTheme="minorHAnsi" w:hAnsiTheme="minorHAnsi" w:cstheme="minorHAnsi"/>
          <w:sz w:val="24"/>
          <w:szCs w:val="24"/>
        </w:rPr>
        <w:t>20</w:t>
      </w:r>
      <w:r w:rsidR="00301404" w:rsidRPr="009E5F48">
        <w:rPr>
          <w:rFonts w:asciiTheme="minorHAnsi" w:hAnsiTheme="minorHAnsi" w:cstheme="minorHAnsi"/>
          <w:sz w:val="24"/>
          <w:szCs w:val="24"/>
        </w:rPr>
        <w:t>2</w:t>
      </w:r>
      <w:r w:rsidR="00FC127D">
        <w:rPr>
          <w:rFonts w:asciiTheme="minorHAnsi" w:hAnsiTheme="minorHAnsi" w:cstheme="minorHAnsi"/>
          <w:sz w:val="24"/>
          <w:szCs w:val="24"/>
        </w:rPr>
        <w:t>2</w:t>
      </w:r>
      <w:r w:rsidR="00EA5E79" w:rsidRPr="009E5F48">
        <w:rPr>
          <w:rFonts w:asciiTheme="minorHAnsi" w:hAnsiTheme="minorHAnsi" w:cstheme="minorHAnsi"/>
          <w:sz w:val="24"/>
          <w:szCs w:val="24"/>
        </w:rPr>
        <w:t xml:space="preserve"> </w:t>
      </w:r>
      <w:r w:rsidR="00C630AA" w:rsidRPr="009E5F48">
        <w:rPr>
          <w:rFonts w:asciiTheme="minorHAnsi" w:hAnsiTheme="minorHAnsi" w:cstheme="minorHAnsi"/>
          <w:sz w:val="24"/>
          <w:szCs w:val="24"/>
        </w:rPr>
        <w:t xml:space="preserve">r. </w:t>
      </w:r>
      <w:r w:rsidR="009D6225" w:rsidRPr="009E5F48">
        <w:rPr>
          <w:rFonts w:asciiTheme="minorHAnsi" w:hAnsiTheme="minorHAnsi" w:cstheme="minorHAnsi"/>
          <w:sz w:val="24"/>
          <w:szCs w:val="24"/>
        </w:rPr>
        <w:t>w sprawie rozstrzygnięcia konkursu ofert na realizację zadań publicznych Powiatu Żywieckiego w 20</w:t>
      </w:r>
      <w:r w:rsidR="00301404" w:rsidRPr="009E5F48">
        <w:rPr>
          <w:rFonts w:asciiTheme="minorHAnsi" w:hAnsiTheme="minorHAnsi" w:cstheme="minorHAnsi"/>
          <w:sz w:val="24"/>
          <w:szCs w:val="24"/>
        </w:rPr>
        <w:t>2</w:t>
      </w:r>
      <w:r w:rsidR="00FC127D">
        <w:rPr>
          <w:rFonts w:asciiTheme="minorHAnsi" w:hAnsiTheme="minorHAnsi" w:cstheme="minorHAnsi"/>
          <w:sz w:val="24"/>
          <w:szCs w:val="24"/>
        </w:rPr>
        <w:t>2</w:t>
      </w:r>
      <w:r w:rsidR="009D6225" w:rsidRPr="009E5F48">
        <w:rPr>
          <w:rFonts w:asciiTheme="minorHAnsi" w:hAnsiTheme="minorHAnsi" w:cstheme="minorHAnsi"/>
          <w:sz w:val="24"/>
          <w:szCs w:val="24"/>
        </w:rPr>
        <w:t xml:space="preserve"> r. </w:t>
      </w:r>
      <w:r w:rsidR="0067359F" w:rsidRPr="009E5F48">
        <w:rPr>
          <w:rFonts w:asciiTheme="minorHAnsi" w:hAnsiTheme="minorHAnsi" w:cstheme="minorHAnsi"/>
          <w:sz w:val="24"/>
          <w:szCs w:val="24"/>
        </w:rPr>
        <w:t xml:space="preserve">w </w:t>
      </w:r>
      <w:r w:rsidR="00EA5E79" w:rsidRPr="009E5F48">
        <w:rPr>
          <w:rFonts w:asciiTheme="minorHAnsi" w:hAnsiTheme="minorHAnsi" w:cstheme="minorHAnsi"/>
          <w:sz w:val="24"/>
          <w:szCs w:val="24"/>
        </w:rPr>
        <w:t>zakresie k</w:t>
      </w:r>
      <w:r w:rsidR="00C630AA" w:rsidRPr="009E5F48">
        <w:rPr>
          <w:rFonts w:asciiTheme="minorHAnsi" w:hAnsiTheme="minorHAnsi" w:cstheme="minorHAnsi"/>
          <w:sz w:val="24"/>
          <w:szCs w:val="24"/>
        </w:rPr>
        <w:t>ultury, sztuki</w:t>
      </w:r>
      <w:r w:rsidR="00F659B8" w:rsidRPr="009E5F48">
        <w:rPr>
          <w:rFonts w:asciiTheme="minorHAnsi" w:hAnsiTheme="minorHAnsi" w:cstheme="minorHAnsi"/>
          <w:sz w:val="24"/>
          <w:szCs w:val="24"/>
        </w:rPr>
        <w:t>,</w:t>
      </w:r>
      <w:r w:rsidR="00C630AA" w:rsidRPr="009E5F48">
        <w:rPr>
          <w:rFonts w:asciiTheme="minorHAnsi" w:hAnsiTheme="minorHAnsi" w:cstheme="minorHAnsi"/>
          <w:sz w:val="24"/>
          <w:szCs w:val="24"/>
        </w:rPr>
        <w:t xml:space="preserve"> </w:t>
      </w:r>
      <w:r w:rsidR="00C630AA" w:rsidRPr="00304EBB">
        <w:rPr>
          <w:rFonts w:asciiTheme="minorHAnsi" w:hAnsiTheme="minorHAnsi" w:cstheme="minorHAnsi"/>
          <w:sz w:val="24"/>
          <w:szCs w:val="24"/>
        </w:rPr>
        <w:t>ochrony</w:t>
      </w:r>
      <w:r w:rsidR="00F659B8" w:rsidRPr="00304EBB">
        <w:rPr>
          <w:rFonts w:asciiTheme="minorHAnsi" w:hAnsiTheme="minorHAnsi" w:cstheme="minorHAnsi"/>
          <w:sz w:val="24"/>
          <w:szCs w:val="24"/>
        </w:rPr>
        <w:t xml:space="preserve"> dóbr kultury i</w:t>
      </w:r>
      <w:r w:rsidR="00C630AA" w:rsidRPr="00304EBB">
        <w:rPr>
          <w:rFonts w:asciiTheme="minorHAnsi" w:hAnsiTheme="minorHAnsi" w:cstheme="minorHAnsi"/>
          <w:sz w:val="24"/>
          <w:szCs w:val="24"/>
        </w:rPr>
        <w:t xml:space="preserve"> dziedzictwa narodowego</w:t>
      </w:r>
      <w:r w:rsidR="00EA5E79" w:rsidRPr="00304EBB">
        <w:rPr>
          <w:rFonts w:asciiTheme="minorHAnsi" w:hAnsiTheme="minorHAnsi" w:cstheme="minorHAnsi"/>
          <w:sz w:val="24"/>
          <w:szCs w:val="24"/>
        </w:rPr>
        <w:t>,</w:t>
      </w:r>
    </w:p>
    <w:p w14:paraId="738CEBC7" w14:textId="42380510" w:rsidR="0067359F" w:rsidRPr="00304EBB" w:rsidRDefault="0067359F" w:rsidP="00EB469B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304EBB">
        <w:rPr>
          <w:rFonts w:asciiTheme="minorHAnsi" w:hAnsiTheme="minorHAnsi" w:cstheme="minorHAnsi"/>
          <w:sz w:val="24"/>
          <w:szCs w:val="24"/>
        </w:rPr>
        <w:t xml:space="preserve">Uchwała nr </w:t>
      </w:r>
      <w:r w:rsidR="00FC127D">
        <w:rPr>
          <w:rFonts w:asciiTheme="minorHAnsi" w:hAnsiTheme="minorHAnsi" w:cstheme="minorHAnsi"/>
          <w:sz w:val="24"/>
          <w:szCs w:val="24"/>
        </w:rPr>
        <w:t>1102/22</w:t>
      </w:r>
      <w:r w:rsidR="0080284D" w:rsidRPr="00304EBB">
        <w:rPr>
          <w:rFonts w:asciiTheme="minorHAnsi" w:hAnsiTheme="minorHAnsi" w:cstheme="minorHAnsi"/>
          <w:sz w:val="24"/>
          <w:szCs w:val="24"/>
        </w:rPr>
        <w:t>/VI</w:t>
      </w:r>
      <w:r w:rsidR="00EA5E79" w:rsidRPr="00304EBB">
        <w:rPr>
          <w:rFonts w:asciiTheme="minorHAnsi" w:hAnsiTheme="minorHAnsi" w:cstheme="minorHAnsi"/>
          <w:sz w:val="24"/>
          <w:szCs w:val="24"/>
        </w:rPr>
        <w:t xml:space="preserve"> </w:t>
      </w:r>
      <w:r w:rsidR="00E74CD6" w:rsidRPr="00304EBB">
        <w:rPr>
          <w:rFonts w:asciiTheme="minorHAnsi" w:hAnsiTheme="minorHAnsi" w:cstheme="minorHAnsi"/>
          <w:sz w:val="24"/>
          <w:szCs w:val="24"/>
        </w:rPr>
        <w:t xml:space="preserve">z dnia </w:t>
      </w:r>
      <w:r w:rsidR="00FC127D">
        <w:rPr>
          <w:rFonts w:asciiTheme="minorHAnsi" w:hAnsiTheme="minorHAnsi" w:cstheme="minorHAnsi"/>
          <w:sz w:val="24"/>
          <w:szCs w:val="24"/>
        </w:rPr>
        <w:t>01</w:t>
      </w:r>
      <w:r w:rsidR="004F5121" w:rsidRPr="00304EBB">
        <w:rPr>
          <w:rFonts w:asciiTheme="minorHAnsi" w:hAnsiTheme="minorHAnsi" w:cstheme="minorHAnsi"/>
          <w:sz w:val="24"/>
          <w:szCs w:val="24"/>
        </w:rPr>
        <w:t>.0</w:t>
      </w:r>
      <w:r w:rsidR="00FC127D">
        <w:rPr>
          <w:rFonts w:asciiTheme="minorHAnsi" w:hAnsiTheme="minorHAnsi" w:cstheme="minorHAnsi"/>
          <w:sz w:val="24"/>
          <w:szCs w:val="24"/>
        </w:rPr>
        <w:t>2</w:t>
      </w:r>
      <w:r w:rsidR="004F5121" w:rsidRPr="00304EBB">
        <w:rPr>
          <w:rFonts w:asciiTheme="minorHAnsi" w:hAnsiTheme="minorHAnsi" w:cstheme="minorHAnsi"/>
          <w:sz w:val="24"/>
          <w:szCs w:val="24"/>
        </w:rPr>
        <w:t>.20</w:t>
      </w:r>
      <w:r w:rsidR="0080284D" w:rsidRPr="00304EBB">
        <w:rPr>
          <w:rFonts w:asciiTheme="minorHAnsi" w:hAnsiTheme="minorHAnsi" w:cstheme="minorHAnsi"/>
          <w:sz w:val="24"/>
          <w:szCs w:val="24"/>
        </w:rPr>
        <w:t>2</w:t>
      </w:r>
      <w:r w:rsidR="00FC127D">
        <w:rPr>
          <w:rFonts w:asciiTheme="minorHAnsi" w:hAnsiTheme="minorHAnsi" w:cstheme="minorHAnsi"/>
          <w:sz w:val="24"/>
          <w:szCs w:val="24"/>
        </w:rPr>
        <w:t>2</w:t>
      </w:r>
      <w:r w:rsidR="00EA5E79" w:rsidRPr="00304EBB">
        <w:rPr>
          <w:rFonts w:asciiTheme="minorHAnsi" w:hAnsiTheme="minorHAnsi" w:cstheme="minorHAnsi"/>
          <w:sz w:val="24"/>
          <w:szCs w:val="24"/>
        </w:rPr>
        <w:t xml:space="preserve"> </w:t>
      </w:r>
      <w:r w:rsidRPr="00304EBB">
        <w:rPr>
          <w:rFonts w:asciiTheme="minorHAnsi" w:hAnsiTheme="minorHAnsi" w:cstheme="minorHAnsi"/>
          <w:sz w:val="24"/>
          <w:szCs w:val="24"/>
        </w:rPr>
        <w:t>r. w sprawie rozstrzygnięcia konkursu ofert na realizację zadań publicznych Powiatu Żywieckiego w 20</w:t>
      </w:r>
      <w:r w:rsidR="0080284D" w:rsidRPr="00304EBB">
        <w:rPr>
          <w:rFonts w:asciiTheme="minorHAnsi" w:hAnsiTheme="minorHAnsi" w:cstheme="minorHAnsi"/>
          <w:sz w:val="24"/>
          <w:szCs w:val="24"/>
        </w:rPr>
        <w:t>2</w:t>
      </w:r>
      <w:r w:rsidR="00FC127D">
        <w:rPr>
          <w:rFonts w:asciiTheme="minorHAnsi" w:hAnsiTheme="minorHAnsi" w:cstheme="minorHAnsi"/>
          <w:sz w:val="24"/>
          <w:szCs w:val="24"/>
        </w:rPr>
        <w:t>2</w:t>
      </w:r>
      <w:r w:rsidR="00EA5E79" w:rsidRPr="00304EBB">
        <w:rPr>
          <w:rFonts w:asciiTheme="minorHAnsi" w:hAnsiTheme="minorHAnsi" w:cstheme="minorHAnsi"/>
          <w:sz w:val="24"/>
          <w:szCs w:val="24"/>
        </w:rPr>
        <w:t xml:space="preserve"> r. w zakresie w</w:t>
      </w:r>
      <w:r w:rsidR="00C630AA" w:rsidRPr="00304EBB">
        <w:rPr>
          <w:rFonts w:asciiTheme="minorHAnsi" w:hAnsiTheme="minorHAnsi" w:cstheme="minorHAnsi"/>
          <w:sz w:val="24"/>
          <w:szCs w:val="24"/>
        </w:rPr>
        <w:t>spierania i upowszechniania kultury fizycznej</w:t>
      </w:r>
      <w:r w:rsidR="00B15F03" w:rsidRPr="00304EBB">
        <w:rPr>
          <w:rFonts w:asciiTheme="minorHAnsi" w:hAnsiTheme="minorHAnsi" w:cstheme="minorHAnsi"/>
          <w:sz w:val="24"/>
          <w:szCs w:val="24"/>
        </w:rPr>
        <w:t>.</w:t>
      </w:r>
      <w:r w:rsidR="00C630AA" w:rsidRPr="00304E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3E2D9A" w14:textId="77777777" w:rsidR="00E26C31" w:rsidRPr="00251784" w:rsidRDefault="00E26C31" w:rsidP="00251784">
      <w:pPr>
        <w:rPr>
          <w:rFonts w:asciiTheme="minorHAnsi" w:hAnsiTheme="minorHAnsi" w:cstheme="minorHAnsi"/>
          <w:sz w:val="24"/>
          <w:szCs w:val="24"/>
        </w:rPr>
      </w:pPr>
    </w:p>
    <w:p w14:paraId="708298D0" w14:textId="14C4C631" w:rsidR="00E71B2E" w:rsidRPr="00251784" w:rsidRDefault="00A758FD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Ad. </w:t>
      </w:r>
      <w:r w:rsidR="006E252A" w:rsidRPr="00251784">
        <w:rPr>
          <w:rFonts w:asciiTheme="minorHAnsi" w:hAnsiTheme="minorHAnsi" w:cstheme="minorHAnsi"/>
          <w:sz w:val="24"/>
          <w:szCs w:val="24"/>
        </w:rPr>
        <w:t>1</w:t>
      </w:r>
      <w:r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E71B2E" w:rsidRPr="00251784">
        <w:rPr>
          <w:rFonts w:asciiTheme="minorHAnsi" w:hAnsiTheme="minorHAnsi" w:cstheme="minorHAnsi"/>
          <w:sz w:val="24"/>
          <w:szCs w:val="24"/>
        </w:rPr>
        <w:t xml:space="preserve">W </w:t>
      </w:r>
      <w:r w:rsidR="002C59B3" w:rsidRPr="00251784">
        <w:rPr>
          <w:rFonts w:asciiTheme="minorHAnsi" w:hAnsiTheme="minorHAnsi" w:cstheme="minorHAnsi"/>
          <w:sz w:val="24"/>
          <w:szCs w:val="24"/>
        </w:rPr>
        <w:t>zakresie t</w:t>
      </w:r>
      <w:r w:rsidR="00E71B2E" w:rsidRPr="00251784">
        <w:rPr>
          <w:rFonts w:asciiTheme="minorHAnsi" w:hAnsiTheme="minorHAnsi" w:cstheme="minorHAnsi"/>
          <w:sz w:val="24"/>
          <w:szCs w:val="24"/>
        </w:rPr>
        <w:t>urystyki i krajoznawstwa przyznano dotacje następującym oferentom:</w:t>
      </w:r>
    </w:p>
    <w:p w14:paraId="7EEB1046" w14:textId="77777777" w:rsidR="007E536C" w:rsidRDefault="007E536C" w:rsidP="007E536C">
      <w:pPr>
        <w:pStyle w:val="Zwykytekst"/>
        <w:numPr>
          <w:ilvl w:val="0"/>
          <w:numId w:val="27"/>
        </w:numPr>
        <w:rPr>
          <w:rFonts w:asciiTheme="minorHAnsi" w:hAnsiTheme="minorHAnsi" w:cstheme="minorHAnsi"/>
          <w:bCs/>
          <w:sz w:val="24"/>
          <w:szCs w:val="24"/>
        </w:rPr>
      </w:pPr>
      <w:r w:rsidRPr="007E536C">
        <w:rPr>
          <w:rFonts w:asciiTheme="minorHAnsi" w:hAnsiTheme="minorHAnsi" w:cstheme="minorHAnsi"/>
          <w:bCs/>
          <w:sz w:val="24"/>
          <w:szCs w:val="24"/>
        </w:rPr>
        <w:t>Polskiemu Towarzystwu Turystyczno-Krajoznawczemu, Oddziałowi Babiogórskiemu z siedzibą w Żywcu na: Górskie szlaki piesze i narciarskie w Beskidzie Żywieckim, kwota przyznana: 4 000 zł</w:t>
      </w:r>
    </w:p>
    <w:p w14:paraId="64BB73E4" w14:textId="77777777" w:rsidR="007E536C" w:rsidRDefault="007E536C" w:rsidP="007E536C">
      <w:pPr>
        <w:pStyle w:val="Zwykytekst"/>
        <w:numPr>
          <w:ilvl w:val="0"/>
          <w:numId w:val="27"/>
        </w:numPr>
        <w:rPr>
          <w:rFonts w:asciiTheme="minorHAnsi" w:hAnsiTheme="minorHAnsi" w:cstheme="minorHAnsi"/>
          <w:bCs/>
          <w:sz w:val="24"/>
          <w:szCs w:val="24"/>
        </w:rPr>
      </w:pPr>
      <w:r w:rsidRPr="007E536C">
        <w:rPr>
          <w:rFonts w:asciiTheme="minorHAnsi" w:hAnsiTheme="minorHAnsi" w:cstheme="minorHAnsi"/>
          <w:bCs/>
          <w:sz w:val="24"/>
          <w:szCs w:val="24"/>
        </w:rPr>
        <w:t>Stowarzyszeniu Przyjaciół i Absolwentów Liceum Ogólnokształcącego im. M. Kopernika z siedzibą w Żywcu na: XVII Wyprawę Marzeń Geografów – Szlakami Parków Narodowych – Polska 2022, kwota przyznana: 1 000 zł</w:t>
      </w:r>
    </w:p>
    <w:p w14:paraId="07C0117E" w14:textId="77777777" w:rsidR="007E536C" w:rsidRDefault="007E536C" w:rsidP="007E536C">
      <w:pPr>
        <w:pStyle w:val="Zwykytekst"/>
        <w:numPr>
          <w:ilvl w:val="0"/>
          <w:numId w:val="27"/>
        </w:numPr>
        <w:rPr>
          <w:rFonts w:asciiTheme="minorHAnsi" w:hAnsiTheme="minorHAnsi" w:cstheme="minorHAnsi"/>
          <w:bCs/>
          <w:sz w:val="24"/>
          <w:szCs w:val="24"/>
        </w:rPr>
      </w:pPr>
      <w:r w:rsidRPr="007E536C">
        <w:rPr>
          <w:rFonts w:asciiTheme="minorHAnsi" w:hAnsiTheme="minorHAnsi" w:cstheme="minorHAnsi"/>
          <w:bCs/>
          <w:sz w:val="24"/>
          <w:szCs w:val="24"/>
        </w:rPr>
        <w:t>Grupie Regionalnej Górskiego Ochotniczego Pogotowia Ratunkowego – Grupie Beskidzkiej z siedzibą w Szczyrku na: Utrzymanie gotowości ratowniczej i zapewnienie bezpieczeństwa osobom przebywającym w górach na terenie Powiatu Żywieckiego, przyznana: 4 000 zł</w:t>
      </w:r>
    </w:p>
    <w:p w14:paraId="5640958B" w14:textId="77777777" w:rsidR="007E536C" w:rsidRDefault="007E536C" w:rsidP="007E536C">
      <w:pPr>
        <w:pStyle w:val="Zwykytekst"/>
        <w:numPr>
          <w:ilvl w:val="0"/>
          <w:numId w:val="27"/>
        </w:numPr>
        <w:rPr>
          <w:rFonts w:asciiTheme="minorHAnsi" w:hAnsiTheme="minorHAnsi" w:cstheme="minorHAnsi"/>
          <w:bCs/>
          <w:sz w:val="24"/>
          <w:szCs w:val="24"/>
        </w:rPr>
      </w:pPr>
      <w:r w:rsidRPr="007E536C">
        <w:rPr>
          <w:rFonts w:asciiTheme="minorHAnsi" w:hAnsiTheme="minorHAnsi" w:cstheme="minorHAnsi"/>
          <w:bCs/>
          <w:sz w:val="24"/>
          <w:szCs w:val="24"/>
        </w:rPr>
        <w:t>Beskidzkiemu Wodnemu Ochotniczemu Pogotowiu Ratunkowemu z siedzibą w Bielsku-Białej na: Zapewnienie bezpieczeństwa osób wypoczywających na obszarach wodnych i uprawiających sporty wodne, kwota przyznana: 4 000 zł</w:t>
      </w:r>
    </w:p>
    <w:p w14:paraId="5F61CCA2" w14:textId="31990424" w:rsidR="007E536C" w:rsidRPr="007E536C" w:rsidRDefault="007E536C" w:rsidP="007E536C">
      <w:pPr>
        <w:pStyle w:val="Zwykytekst"/>
        <w:numPr>
          <w:ilvl w:val="0"/>
          <w:numId w:val="27"/>
        </w:numPr>
        <w:rPr>
          <w:rFonts w:asciiTheme="minorHAnsi" w:hAnsiTheme="minorHAnsi" w:cstheme="minorHAnsi"/>
          <w:bCs/>
          <w:sz w:val="24"/>
          <w:szCs w:val="24"/>
        </w:rPr>
      </w:pPr>
      <w:r w:rsidRPr="007E536C">
        <w:rPr>
          <w:rFonts w:asciiTheme="minorHAnsi" w:hAnsiTheme="minorHAnsi" w:cstheme="minorHAnsi"/>
          <w:bCs/>
          <w:sz w:val="24"/>
          <w:szCs w:val="24"/>
        </w:rPr>
        <w:t>Wodnemu Pogotowiu Ratunkowemu z siedzibą w Nowym Targu na: Nowoczesne ratownictwo wodne na Jeziorze Żywieckim, kwota przyznana: 2 000 zł</w:t>
      </w:r>
    </w:p>
    <w:p w14:paraId="1D5D127A" w14:textId="77777777" w:rsidR="00E71B2E" w:rsidRPr="00251784" w:rsidRDefault="00E71B2E" w:rsidP="00251784">
      <w:pPr>
        <w:rPr>
          <w:rFonts w:asciiTheme="minorHAnsi" w:hAnsiTheme="minorHAnsi" w:cstheme="minorHAnsi"/>
          <w:sz w:val="24"/>
          <w:szCs w:val="24"/>
        </w:rPr>
      </w:pPr>
    </w:p>
    <w:p w14:paraId="3794327B" w14:textId="39F6C73B" w:rsidR="00C20007" w:rsidRPr="00251784" w:rsidRDefault="00E71B2E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Ad. 2</w:t>
      </w:r>
      <w:r w:rsidR="00EB469B">
        <w:rPr>
          <w:rFonts w:asciiTheme="minorHAnsi" w:hAnsiTheme="minorHAnsi" w:cstheme="minorHAnsi"/>
          <w:sz w:val="24"/>
          <w:szCs w:val="24"/>
        </w:rPr>
        <w:t xml:space="preserve"> 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W </w:t>
      </w:r>
      <w:r w:rsidR="006717E4" w:rsidRPr="00251784">
        <w:rPr>
          <w:rFonts w:asciiTheme="minorHAnsi" w:hAnsiTheme="minorHAnsi" w:cstheme="minorHAnsi"/>
          <w:sz w:val="24"/>
          <w:szCs w:val="24"/>
        </w:rPr>
        <w:t>zakresie k</w:t>
      </w:r>
      <w:r w:rsidR="00C20007" w:rsidRPr="00251784">
        <w:rPr>
          <w:rFonts w:asciiTheme="minorHAnsi" w:hAnsiTheme="minorHAnsi" w:cstheme="minorHAnsi"/>
          <w:sz w:val="24"/>
          <w:szCs w:val="24"/>
        </w:rPr>
        <w:t>ultury, sztuki</w:t>
      </w:r>
      <w:r w:rsidR="00F659B8" w:rsidRPr="00251784">
        <w:rPr>
          <w:rFonts w:asciiTheme="minorHAnsi" w:hAnsiTheme="minorHAnsi" w:cstheme="minorHAnsi"/>
          <w:sz w:val="24"/>
          <w:szCs w:val="24"/>
        </w:rPr>
        <w:t>,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 ochrony</w:t>
      </w:r>
      <w:r w:rsidR="00F659B8" w:rsidRPr="00251784">
        <w:rPr>
          <w:rFonts w:asciiTheme="minorHAnsi" w:hAnsiTheme="minorHAnsi" w:cstheme="minorHAnsi"/>
          <w:sz w:val="24"/>
          <w:szCs w:val="24"/>
        </w:rPr>
        <w:t xml:space="preserve"> dóbr kultury i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 dziedzictwa narodowego przyznano dotacje następującym oferentom:</w:t>
      </w:r>
    </w:p>
    <w:p w14:paraId="75BE0A7F" w14:textId="132B5377" w:rsidR="007E536C" w:rsidRPr="007E536C" w:rsidRDefault="007E536C" w:rsidP="007E536C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7E536C">
        <w:rPr>
          <w:rFonts w:asciiTheme="minorHAnsi" w:hAnsiTheme="minorHAnsi" w:cstheme="minorHAnsi"/>
          <w:bCs/>
          <w:sz w:val="24"/>
          <w:szCs w:val="24"/>
        </w:rPr>
        <w:t xml:space="preserve">Towarzystwu Wspierania Regionalnego Zespołu Pieśni i Tańca „Gilowianka” z siedzibą w Gilowicach na: Prowadzenie zajęć artystycznych oraz propagowanie kultury i folkloru </w:t>
      </w:r>
      <w:r w:rsidRPr="007E536C">
        <w:rPr>
          <w:rFonts w:asciiTheme="minorHAnsi" w:hAnsiTheme="minorHAnsi" w:cstheme="minorHAnsi"/>
          <w:bCs/>
          <w:sz w:val="24"/>
          <w:szCs w:val="24"/>
        </w:rPr>
        <w:lastRenderedPageBreak/>
        <w:t>żywieckiego przez Regionalny Zespół Pieśni i Tańca „GILOWIANKA”, kwota przyznana: 2 000 zł</w:t>
      </w:r>
    </w:p>
    <w:p w14:paraId="182B49C7" w14:textId="77777777" w:rsidR="007E536C" w:rsidRDefault="007E536C" w:rsidP="007E536C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7E536C">
        <w:rPr>
          <w:rFonts w:asciiTheme="minorHAnsi" w:hAnsiTheme="minorHAnsi" w:cstheme="minorHAnsi"/>
          <w:bCs/>
          <w:sz w:val="24"/>
          <w:szCs w:val="24"/>
        </w:rPr>
        <w:t>Towarzystwu Aktywności Społecznej „Zwyczajni” z siedzibą w Świnnej na: XXIX Finał Międzynarodowego Konkursu Plastycznego „Mieszkam w Beskidach”, kwota przyznana: 3 000 zł</w:t>
      </w:r>
    </w:p>
    <w:p w14:paraId="6F4A3ACE" w14:textId="77777777" w:rsidR="007E536C" w:rsidRPr="007E536C" w:rsidRDefault="007E536C" w:rsidP="007E536C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7E536C">
        <w:rPr>
          <w:rFonts w:asciiTheme="minorHAnsi" w:hAnsiTheme="minorHAnsi" w:cstheme="minorHAnsi"/>
          <w:bCs/>
          <w:sz w:val="24"/>
          <w:szCs w:val="24"/>
        </w:rPr>
        <w:t>Towarzystwu Wspierania i Promowania Sztuki Ludowej „Pilsko”  z siedzibą w Żywcu na: Organizację warsztatów tanecznych dla dzieci i młodzieży z zespołu PILSKO, przyznana: 2 000 zł</w:t>
      </w:r>
    </w:p>
    <w:p w14:paraId="38D2A3B7" w14:textId="002DC537" w:rsidR="007E536C" w:rsidRPr="007E536C" w:rsidRDefault="007E536C" w:rsidP="007E536C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7E536C">
        <w:rPr>
          <w:rFonts w:asciiTheme="minorHAnsi" w:hAnsiTheme="minorHAnsi" w:cstheme="minorHAnsi"/>
          <w:bCs/>
          <w:sz w:val="24"/>
          <w:szCs w:val="24"/>
        </w:rPr>
        <w:t>Stowarzyszeniu Przyjaciół Zespołu Szkolno-Przedszkolnego nr 2 „Działamy z Pasją” w Żywcu Oczkowie z siedzibą w Żywcu na: Śladami folkloru, kwota przyznana: 2 000 zł</w:t>
      </w:r>
    </w:p>
    <w:p w14:paraId="010527F0" w14:textId="77777777" w:rsidR="007E536C" w:rsidRPr="007E536C" w:rsidRDefault="007E536C" w:rsidP="007E536C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7E536C">
        <w:rPr>
          <w:rFonts w:asciiTheme="minorHAnsi" w:hAnsiTheme="minorHAnsi" w:cstheme="minorHAnsi"/>
          <w:bCs/>
          <w:sz w:val="24"/>
          <w:szCs w:val="24"/>
        </w:rPr>
        <w:t xml:space="preserve">Żywieckiej Fundacji Rozwoju z siedzibą w Żywcu na: II. Akcję </w:t>
      </w:r>
      <w:proofErr w:type="spellStart"/>
      <w:r w:rsidRPr="007E536C">
        <w:rPr>
          <w:rFonts w:asciiTheme="minorHAnsi" w:hAnsiTheme="minorHAnsi" w:cstheme="minorHAnsi"/>
          <w:bCs/>
          <w:sz w:val="24"/>
          <w:szCs w:val="24"/>
        </w:rPr>
        <w:t>EDUkacja</w:t>
      </w:r>
      <w:proofErr w:type="spellEnd"/>
      <w:r w:rsidRPr="007E536C">
        <w:rPr>
          <w:rFonts w:asciiTheme="minorHAnsi" w:hAnsiTheme="minorHAnsi" w:cstheme="minorHAnsi"/>
          <w:bCs/>
          <w:sz w:val="24"/>
          <w:szCs w:val="24"/>
        </w:rPr>
        <w:t xml:space="preserve"> – regionalne inspiracje, kwota przyznana: 2 000 zł</w:t>
      </w:r>
    </w:p>
    <w:p w14:paraId="474B5EC5" w14:textId="77777777" w:rsidR="00590ED3" w:rsidRPr="00590ED3" w:rsidRDefault="007E536C" w:rsidP="00590ED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7E536C">
        <w:rPr>
          <w:rFonts w:asciiTheme="minorHAnsi" w:hAnsiTheme="minorHAnsi" w:cstheme="minorHAnsi"/>
          <w:bCs/>
          <w:sz w:val="24"/>
          <w:szCs w:val="24"/>
        </w:rPr>
        <w:t xml:space="preserve">Stowarzyszeniu Przyjaciół i Wychowanków Reprezentacyjnego Folklorystycznego Zespołu Miasta Żywca „Ziemia Żywiecka” Miejskiego Centrum Kultury w Żywcu z siedzibą w Żywcu na: Warsztaty </w:t>
      </w:r>
      <w:proofErr w:type="spellStart"/>
      <w:r w:rsidRPr="007E536C">
        <w:rPr>
          <w:rFonts w:asciiTheme="minorHAnsi" w:hAnsiTheme="minorHAnsi" w:cstheme="minorHAnsi"/>
          <w:bCs/>
          <w:sz w:val="24"/>
          <w:szCs w:val="24"/>
        </w:rPr>
        <w:t>edukacyjno</w:t>
      </w:r>
      <w:proofErr w:type="spellEnd"/>
      <w:r w:rsidRPr="007E536C">
        <w:rPr>
          <w:rFonts w:asciiTheme="minorHAnsi" w:hAnsiTheme="minorHAnsi" w:cstheme="minorHAnsi"/>
          <w:bCs/>
          <w:sz w:val="24"/>
          <w:szCs w:val="24"/>
        </w:rPr>
        <w:t xml:space="preserve"> – artystyczne pt. „Poznajemy kulturę naszych przodków”, kwota przyznana: 2 000 zł</w:t>
      </w:r>
    </w:p>
    <w:p w14:paraId="100F2A0A" w14:textId="77777777" w:rsidR="00590ED3" w:rsidRPr="00590ED3" w:rsidRDefault="007E536C" w:rsidP="00590ED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90ED3">
        <w:rPr>
          <w:rFonts w:asciiTheme="minorHAnsi" w:hAnsiTheme="minorHAnsi" w:cstheme="minorHAnsi"/>
          <w:bCs/>
          <w:sz w:val="24"/>
          <w:szCs w:val="24"/>
        </w:rPr>
        <w:t>Z Kopernikiem w XXI wiek – Stowarzyszeniu dla promocji i rozwoju I Liceum Ogólnokształcącego im. M. Kopernika w Żywcu z siedzibą w Żywcu na: Narodowe Czytanie, kwota przyznana: 1 500 zł</w:t>
      </w:r>
    </w:p>
    <w:p w14:paraId="4014A892" w14:textId="76F37F4E" w:rsidR="00590ED3" w:rsidRPr="00590ED3" w:rsidRDefault="007E536C" w:rsidP="00590ED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90ED3">
        <w:rPr>
          <w:rFonts w:asciiTheme="minorHAnsi" w:hAnsiTheme="minorHAnsi" w:cstheme="minorHAnsi"/>
          <w:bCs/>
          <w:sz w:val="24"/>
          <w:szCs w:val="24"/>
        </w:rPr>
        <w:t>Stowarzyszeniu Społeczno-Kulturalnemu „ROMANKA” w Sopotni Małej z siedzibą w Sopotni Małej na: Warsztaty kultywowania folkloru górali żywieckich w Zespole Regionalnym „ROMANKA” z Sopotni Małej, kwota przyznana:  2 000 zł</w:t>
      </w:r>
    </w:p>
    <w:p w14:paraId="6A122ACD" w14:textId="77777777" w:rsidR="00590ED3" w:rsidRPr="00590ED3" w:rsidRDefault="007E536C" w:rsidP="00590ED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90ED3">
        <w:rPr>
          <w:rFonts w:asciiTheme="minorHAnsi" w:hAnsiTheme="minorHAnsi" w:cstheme="minorHAnsi"/>
          <w:bCs/>
          <w:sz w:val="24"/>
          <w:szCs w:val="24"/>
        </w:rPr>
        <w:t xml:space="preserve">Stowarzyszeniu „Dajemy Radość” z siedzibą w Żywcu na: Po </w:t>
      </w:r>
      <w:proofErr w:type="spellStart"/>
      <w:r w:rsidRPr="00590ED3">
        <w:rPr>
          <w:rFonts w:asciiTheme="minorHAnsi" w:hAnsiTheme="minorHAnsi" w:cstheme="minorHAnsi"/>
          <w:bCs/>
          <w:sz w:val="24"/>
          <w:szCs w:val="24"/>
        </w:rPr>
        <w:t>nasymu</w:t>
      </w:r>
      <w:proofErr w:type="spellEnd"/>
      <w:r w:rsidRPr="00590ED3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590ED3">
        <w:rPr>
          <w:rFonts w:asciiTheme="minorHAnsi" w:hAnsiTheme="minorHAnsi" w:cstheme="minorHAnsi"/>
          <w:bCs/>
          <w:sz w:val="24"/>
          <w:szCs w:val="24"/>
        </w:rPr>
        <w:t>cyli</w:t>
      </w:r>
      <w:proofErr w:type="spellEnd"/>
      <w:r w:rsidRPr="00590ED3">
        <w:rPr>
          <w:rFonts w:asciiTheme="minorHAnsi" w:hAnsiTheme="minorHAnsi" w:cstheme="minorHAnsi"/>
          <w:bCs/>
          <w:sz w:val="24"/>
          <w:szCs w:val="24"/>
        </w:rPr>
        <w:t xml:space="preserve"> jak?, kwota przyznana: 1 000 zł</w:t>
      </w:r>
    </w:p>
    <w:p w14:paraId="0B38475D" w14:textId="7667D99B" w:rsidR="00590ED3" w:rsidRPr="00590ED3" w:rsidRDefault="007E536C" w:rsidP="00590ED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90ED3">
        <w:rPr>
          <w:rFonts w:asciiTheme="minorHAnsi" w:hAnsiTheme="minorHAnsi" w:cstheme="minorHAnsi"/>
          <w:bCs/>
          <w:sz w:val="24"/>
          <w:szCs w:val="24"/>
        </w:rPr>
        <w:t>Fundacji Dobry Widok z siedzibą w Krzyżowej na: Czar wspomnień z Widokiem na przyszłość, kwota przyznana: 1 500 zł</w:t>
      </w:r>
    </w:p>
    <w:p w14:paraId="58A77FBA" w14:textId="77777777" w:rsidR="00590ED3" w:rsidRPr="00590ED3" w:rsidRDefault="007E536C" w:rsidP="00590ED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90ED3">
        <w:rPr>
          <w:rFonts w:asciiTheme="minorHAnsi" w:hAnsiTheme="minorHAnsi" w:cstheme="minorHAnsi"/>
          <w:bCs/>
          <w:sz w:val="24"/>
          <w:szCs w:val="24"/>
        </w:rPr>
        <w:t>Stowarzyszeniu Asysta Żywiecka z siedzibą w Żywcu na: Wybór cechmistrza cechu szewskiego w Żywcu, kwota przyznana: 2 000 zł</w:t>
      </w:r>
    </w:p>
    <w:p w14:paraId="51895F8E" w14:textId="77777777" w:rsidR="00590ED3" w:rsidRPr="00590ED3" w:rsidRDefault="007E536C" w:rsidP="00590ED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90ED3">
        <w:rPr>
          <w:rFonts w:asciiTheme="minorHAnsi" w:hAnsiTheme="minorHAnsi" w:cstheme="minorHAnsi"/>
          <w:bCs/>
          <w:sz w:val="24"/>
          <w:szCs w:val="24"/>
        </w:rPr>
        <w:t>Stowarzyszeniu „Chce się żyć” Na Rzecz Niepełnosprawnych Uczniów i Absolwentów Specjalnego Ośrodka Szkolno-Wychowawczego w Żywcu z siedzibą w Żywcu na: „Góralska muzyka i góralskie granie” – warsztaty z zakresu edukacji regionalnej dla osób z niepełnosprawnością intelektualną, kwota przyznana: 3 000 zł</w:t>
      </w:r>
    </w:p>
    <w:p w14:paraId="5E34630A" w14:textId="77777777" w:rsidR="00590ED3" w:rsidRPr="00590ED3" w:rsidRDefault="007E536C" w:rsidP="00590ED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90ED3">
        <w:rPr>
          <w:rFonts w:asciiTheme="minorHAnsi" w:hAnsiTheme="minorHAnsi" w:cstheme="minorHAnsi"/>
          <w:bCs/>
          <w:sz w:val="24"/>
          <w:szCs w:val="24"/>
        </w:rPr>
        <w:t>Stowarzyszeniu „Żywiecki Klub Amazonek” z siedzibą w Żywcu na: „Wielkanoc na ludowo, kwota przyznana: 1 000 zł</w:t>
      </w:r>
    </w:p>
    <w:p w14:paraId="1BE93882" w14:textId="1AC859D7" w:rsidR="007E536C" w:rsidRPr="00590ED3" w:rsidRDefault="007E536C" w:rsidP="00590ED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90ED3">
        <w:rPr>
          <w:rFonts w:asciiTheme="minorHAnsi" w:hAnsiTheme="minorHAnsi" w:cstheme="minorHAnsi"/>
          <w:bCs/>
          <w:sz w:val="24"/>
          <w:szCs w:val="24"/>
        </w:rPr>
        <w:t>Fundacji „Żywiec Pomaga” z siedzibą w Żywcu na: Konferencję „Otwórz się na folklor”, kwota przyznana: 1 000 zł</w:t>
      </w:r>
    </w:p>
    <w:p w14:paraId="5BD39110" w14:textId="77777777" w:rsidR="00E71B2E" w:rsidRPr="00251784" w:rsidRDefault="00E71B2E" w:rsidP="00251784">
      <w:pPr>
        <w:rPr>
          <w:rFonts w:asciiTheme="minorHAnsi" w:hAnsiTheme="minorHAnsi" w:cstheme="minorHAnsi"/>
          <w:sz w:val="24"/>
          <w:szCs w:val="24"/>
        </w:rPr>
      </w:pPr>
    </w:p>
    <w:p w14:paraId="2D6A31E2" w14:textId="66DE6964" w:rsidR="00C20007" w:rsidRPr="00251784" w:rsidRDefault="00E71B2E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Ad. 3</w:t>
      </w:r>
      <w:r w:rsidR="005300AB">
        <w:rPr>
          <w:rFonts w:asciiTheme="minorHAnsi" w:hAnsiTheme="minorHAnsi" w:cstheme="minorHAnsi"/>
          <w:sz w:val="24"/>
          <w:szCs w:val="24"/>
        </w:rPr>
        <w:t xml:space="preserve"> 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W </w:t>
      </w:r>
      <w:r w:rsidR="006717E4" w:rsidRPr="00251784">
        <w:rPr>
          <w:rFonts w:asciiTheme="minorHAnsi" w:hAnsiTheme="minorHAnsi" w:cstheme="minorHAnsi"/>
          <w:sz w:val="24"/>
          <w:szCs w:val="24"/>
        </w:rPr>
        <w:t>zakresie w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spierania i upowszechniania kultury fizycznej przyznano dotacje następującym </w:t>
      </w:r>
      <w:r w:rsidR="00A43468" w:rsidRPr="00251784">
        <w:rPr>
          <w:rFonts w:asciiTheme="minorHAnsi" w:hAnsiTheme="minorHAnsi" w:cstheme="minorHAnsi"/>
          <w:sz w:val="24"/>
          <w:szCs w:val="24"/>
        </w:rPr>
        <w:t>o</w:t>
      </w:r>
      <w:r w:rsidR="00C20007" w:rsidRPr="00251784">
        <w:rPr>
          <w:rFonts w:asciiTheme="minorHAnsi" w:hAnsiTheme="minorHAnsi" w:cstheme="minorHAnsi"/>
          <w:sz w:val="24"/>
          <w:szCs w:val="24"/>
        </w:rPr>
        <w:t>ferentom:</w:t>
      </w:r>
    </w:p>
    <w:p w14:paraId="29D2F796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bookmarkStart w:id="2" w:name="_Hlk30418824"/>
      <w:r w:rsidRPr="00590ED3">
        <w:rPr>
          <w:rFonts w:asciiTheme="minorHAnsi" w:hAnsiTheme="minorHAnsi" w:cstheme="minorHAnsi"/>
          <w:bCs/>
          <w:sz w:val="24"/>
          <w:szCs w:val="24"/>
        </w:rPr>
        <w:t>Uczniowskiemu Klubowi Strzeleckiemu „Żywiec-Moszczanica” z siedzibą w Żywcu na: Sportowe strzelectwo pneumatyczne i kulowe – szkolenie młodzieży i udział w zawodach wojewódzkich i ogólnopolskich, kwota przyznana: 2 000 zł</w:t>
      </w:r>
    </w:p>
    <w:p w14:paraId="2ABADD35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Jeździeckiemu Klubowi Sportowemu „Kasztanka” z siedzibą w Żywcu na: IV Powiatowy Turniej Jeździecki dla dzieci i młodzieży, kwota przyznana: 2 100 zł</w:t>
      </w:r>
    </w:p>
    <w:p w14:paraId="7D22CC6D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lastRenderedPageBreak/>
        <w:t>Klubowi „</w:t>
      </w:r>
      <w:proofErr w:type="spellStart"/>
      <w:r w:rsidRPr="005A64A4">
        <w:rPr>
          <w:rFonts w:asciiTheme="minorHAnsi" w:hAnsiTheme="minorHAnsi" w:cstheme="minorHAnsi"/>
          <w:bCs/>
          <w:sz w:val="24"/>
          <w:szCs w:val="24"/>
        </w:rPr>
        <w:t>Arawashi</w:t>
      </w:r>
      <w:proofErr w:type="spellEnd"/>
      <w:r w:rsidRPr="005A64A4">
        <w:rPr>
          <w:rFonts w:asciiTheme="minorHAnsi" w:hAnsiTheme="minorHAnsi" w:cstheme="minorHAnsi"/>
          <w:bCs/>
          <w:sz w:val="24"/>
          <w:szCs w:val="24"/>
        </w:rPr>
        <w:t>” z siedzibą w Rajczy na: Powiat Karate, kwota przyznana: 1 400 zł</w:t>
      </w:r>
    </w:p>
    <w:p w14:paraId="39583664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Klubowi Triathlonowemu „Żywiec” z siedzibą w Żywcu na: Organizację zawodów sportowych dla dzieci i młodzieży, kwota przyznana: 2 000 zł</w:t>
      </w:r>
    </w:p>
    <w:p w14:paraId="5DE27051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proofErr w:type="spellStart"/>
      <w:r w:rsidRPr="005A64A4">
        <w:rPr>
          <w:rFonts w:asciiTheme="minorHAnsi" w:hAnsiTheme="minorHAnsi" w:cstheme="minorHAnsi"/>
          <w:bCs/>
          <w:sz w:val="24"/>
          <w:szCs w:val="24"/>
        </w:rPr>
        <w:t>Shotokan</w:t>
      </w:r>
      <w:proofErr w:type="spellEnd"/>
      <w:r w:rsidRPr="005A64A4">
        <w:rPr>
          <w:rFonts w:asciiTheme="minorHAnsi" w:hAnsiTheme="minorHAnsi" w:cstheme="minorHAnsi"/>
          <w:bCs/>
          <w:sz w:val="24"/>
          <w:szCs w:val="24"/>
        </w:rPr>
        <w:t xml:space="preserve"> Karate Klubowi WASHI-DO  z siedzibą w Żywcu na: Karate sposobem na życie, kwota przyznana: 1 400 zł</w:t>
      </w:r>
    </w:p>
    <w:p w14:paraId="2844102F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 xml:space="preserve">Uczniowskiemu Klubowi Sportowemu „Wiking” z siedzibą w Zarzeczu na: Szkolenie </w:t>
      </w:r>
      <w:r w:rsidRPr="005A64A4">
        <w:rPr>
          <w:rFonts w:asciiTheme="minorHAnsi" w:hAnsiTheme="minorHAnsi" w:cstheme="minorHAnsi"/>
          <w:bCs/>
          <w:sz w:val="24"/>
          <w:szCs w:val="24"/>
        </w:rPr>
        <w:br/>
        <w:t>w zakresie żeglarstwa regatowego, kwota przyznana: 2 000 zł</w:t>
      </w:r>
    </w:p>
    <w:p w14:paraId="51C7828D" w14:textId="2795F815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Międzyszkolnemu Klubowi Sportowemu z siedzibą w Żywcu na: Organizację zajęć dzieci i młodzieży uzdolnionej sportowo, kwota przyznana: 3 300 zł</w:t>
      </w:r>
    </w:p>
    <w:p w14:paraId="18742467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Międzygminnemu Klubowi Sportowemu Beskidy z siedzibą w Ostrem na: Żywiecka Liga Siatkówki, kwota przyznana: 2 000 zł</w:t>
      </w:r>
    </w:p>
    <w:p w14:paraId="0164BFE4" w14:textId="3F5AF826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Ludowemu Integracyjnemu Towarzystwu Sportowemu „Meble Anders”  z siedzibą w Żywcu na: Organizację zajęć dzieci i młodzieży uzdolnionej sportowo oraz sportowców niepełnosprawnych, kwota przyznana: 4 000 zł</w:t>
      </w:r>
    </w:p>
    <w:p w14:paraId="321F8800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Biathlonowemu Ludowemu Klubowi Sportowemu z siedzibą w Żywcu na: Organizację zajęć dzieci i młodzieży uzdolnionej sportowo oraz sportowców niepełnosprawnych w  biathlonie, kwota przyznana: 5 250 zł</w:t>
      </w:r>
    </w:p>
    <w:p w14:paraId="06E32273" w14:textId="52977C30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Powiatowemu Szkolnemu Związkowi Sportowemu z siedzibą w Żywcu na: Organizację sportu szkolnego dzieci i młodzieży na szczeblu powiatowym, rejonowym i wojewódzkim (wg Informatora Programowego Śląskiego Szkolnego Związku Sportowego wydanego przez Urząd Marszałkowski Województwa Śląskiego oraz Kuratorium Oświaty), kwota przyznana: 35</w:t>
      </w:r>
      <w:r w:rsidR="005A64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A64A4">
        <w:rPr>
          <w:rFonts w:asciiTheme="minorHAnsi" w:hAnsiTheme="minorHAnsi" w:cstheme="minorHAnsi"/>
          <w:bCs/>
          <w:sz w:val="24"/>
          <w:szCs w:val="24"/>
        </w:rPr>
        <w:t>000 zł</w:t>
      </w:r>
    </w:p>
    <w:p w14:paraId="22D9E7F9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Klubowi Sportowo-Rekreacyjnemu „Dragon” z siedzibą w Żywcu na: Organizację zajęć dzieci i młodzieży uzdolnionej sportowo – Ju-jitsu i karate, kwota przyznana: 1 400 zł</w:t>
      </w:r>
    </w:p>
    <w:p w14:paraId="1F85D15C" w14:textId="1884176E" w:rsidR="005A64A4" w:rsidRP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Towarzystwu Sportowemu „MITECH” z siedzibą w Żywcu na: Organizację zajęć dzieci i młodzieży uzdolnionej sportowo, kwota przyznana: 2 000 zł</w:t>
      </w:r>
    </w:p>
    <w:p w14:paraId="580DEB5A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Uczniowskiemu Klubowi Sportowemu „Junior” z siedzibą w Kamesznicy na: Rozwój lekkiej atletyki w Powiecie Żywieckim, kwota przyznana:</w:t>
      </w:r>
      <w:r w:rsidR="005A64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A64A4">
        <w:rPr>
          <w:rFonts w:asciiTheme="minorHAnsi" w:hAnsiTheme="minorHAnsi" w:cstheme="minorHAnsi"/>
          <w:bCs/>
          <w:sz w:val="24"/>
          <w:szCs w:val="24"/>
        </w:rPr>
        <w:t>2 000 zł</w:t>
      </w:r>
    </w:p>
    <w:p w14:paraId="0E68622E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Gminnemu Klubowi Sportowemu Radziechowy-Wieprz z siedzibą w Wieprzu na: Organizację zajęć dzieci i młodzieży uzdolnionej sportowo oraz sportowców niepełnosprawnych, kwota przyznana: 1 300 zł</w:t>
      </w:r>
    </w:p>
    <w:p w14:paraId="34F0FEB3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Żywieckiemu Klubowi Karate Kyokushin z siedzibą w Węgierskiej Górce na: Szkolenie techniczne Karate Kyokushin dla dzieci, kwota przyznana: 1 250 zł</w:t>
      </w:r>
    </w:p>
    <w:p w14:paraId="28DF48B0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Klubowi Sportowemu „</w:t>
      </w:r>
      <w:proofErr w:type="spellStart"/>
      <w:r w:rsidRPr="005A64A4">
        <w:rPr>
          <w:rFonts w:asciiTheme="minorHAnsi" w:hAnsiTheme="minorHAnsi" w:cstheme="minorHAnsi"/>
          <w:bCs/>
          <w:sz w:val="24"/>
          <w:szCs w:val="24"/>
        </w:rPr>
        <w:t>marbi</w:t>
      </w:r>
      <w:proofErr w:type="spellEnd"/>
      <w:r w:rsidRPr="005A64A4">
        <w:rPr>
          <w:rFonts w:asciiTheme="minorHAnsi" w:hAnsiTheme="minorHAnsi" w:cstheme="minorHAnsi"/>
          <w:bCs/>
          <w:sz w:val="24"/>
          <w:szCs w:val="24"/>
        </w:rPr>
        <w:t>-sport” z siedzibą w Żywcu na: Organizację zajęć sportowych, kwota przyznana: 1 500 zł</w:t>
      </w:r>
    </w:p>
    <w:p w14:paraId="019F079D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Ludowemu Klubowi Sportowemu „Bory” z siedzibą w Pietrzykowicach na: Organizację masowych imprez sportowych, rekreacyjnych o zasięgu ponadgminnym, w szczególności dla dzieci i młodzieży, kwota przyznana: 1 300 zł</w:t>
      </w:r>
    </w:p>
    <w:p w14:paraId="0C3CCCB0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 xml:space="preserve">Towarzystwu Sportowemu „Czarni-Góral” z siedzibą w Żywcu na: Szkolenie dzieci </w:t>
      </w:r>
      <w:r w:rsidRPr="005A64A4">
        <w:rPr>
          <w:rFonts w:asciiTheme="minorHAnsi" w:hAnsiTheme="minorHAnsi" w:cstheme="minorHAnsi"/>
          <w:bCs/>
          <w:sz w:val="24"/>
          <w:szCs w:val="24"/>
        </w:rPr>
        <w:br/>
        <w:t>i młodzieży w dyscyplinie: piłka nożna, udział w zawodach sportowych, kwota przyznana: 1 300 zł</w:t>
      </w:r>
    </w:p>
    <w:p w14:paraId="5C419D4C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Uczniowskiemu Klubowi Sportowemu „Ósemka” z siedzibą w Żywcu-Oczkowie na: Moja pasja – biathlon, kwota przyznana: 2 000 zł</w:t>
      </w:r>
    </w:p>
    <w:p w14:paraId="505DB89C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Towarzystwu Sportowemu „Stal Śrubiarnia” z siedzibą w Żywcu na: Organizację zajęć dla dzieci i młodzieży uzdolnionej sportowo z piłki siatkowej, kwota przyznana: 2 500 zł</w:t>
      </w:r>
    </w:p>
    <w:p w14:paraId="7D771282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Fundacji im. Kpt. Roberta </w:t>
      </w:r>
      <w:proofErr w:type="spellStart"/>
      <w:r w:rsidRPr="005A64A4">
        <w:rPr>
          <w:rFonts w:asciiTheme="minorHAnsi" w:hAnsiTheme="minorHAnsi" w:cstheme="minorHAnsi"/>
          <w:bCs/>
          <w:sz w:val="24"/>
          <w:szCs w:val="24"/>
        </w:rPr>
        <w:t>Oszka</w:t>
      </w:r>
      <w:proofErr w:type="spellEnd"/>
      <w:r w:rsidRPr="005A64A4">
        <w:rPr>
          <w:rFonts w:asciiTheme="minorHAnsi" w:hAnsiTheme="minorHAnsi" w:cstheme="minorHAnsi"/>
          <w:bCs/>
          <w:sz w:val="24"/>
          <w:szCs w:val="24"/>
        </w:rPr>
        <w:t xml:space="preserve"> z siedzibą w Mysłowicach na: Żywieckie wiosłuje!, kwota przyznana: 2 500 zł</w:t>
      </w:r>
    </w:p>
    <w:p w14:paraId="4C18DB3B" w14:textId="0D0EC865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Towarzystwu Sportowemu „United” z siedzibą w Żywcu na: „Powitanie wakacji” Turniej Piłkarski o Puchar Starosty Żywieckiego, , kwota przyznana: 1</w:t>
      </w:r>
      <w:r w:rsidR="005A64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A64A4">
        <w:rPr>
          <w:rFonts w:asciiTheme="minorHAnsi" w:hAnsiTheme="minorHAnsi" w:cstheme="minorHAnsi"/>
          <w:bCs/>
          <w:sz w:val="24"/>
          <w:szCs w:val="24"/>
        </w:rPr>
        <w:t>300 zł</w:t>
      </w:r>
    </w:p>
    <w:p w14:paraId="01274C06" w14:textId="77777777" w:rsid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>Stowarzyszeniu Miłośników Piłki Siatkowej z siedzibą w Rajczy na: Organizację Ligi mistrzów w piłce siatkowej 50 Plus kobiet i mężczyzn z gmin powiatu żywieckiego i powiatów sąsiednich, kwota przyznana: 1 300 zł</w:t>
      </w:r>
    </w:p>
    <w:p w14:paraId="71FD1F7A" w14:textId="1E839035" w:rsidR="00C52AC1" w:rsidRPr="005A64A4" w:rsidRDefault="00590ED3" w:rsidP="005A64A4">
      <w:pPr>
        <w:pStyle w:val="Zwykytekst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A64A4">
        <w:rPr>
          <w:rFonts w:asciiTheme="minorHAnsi" w:hAnsiTheme="minorHAnsi" w:cstheme="minorHAnsi"/>
          <w:bCs/>
          <w:sz w:val="24"/>
          <w:szCs w:val="24"/>
        </w:rPr>
        <w:t xml:space="preserve">Stowarzyszeniu Na Rzecz Promocji i Propagowania Tańca Wśród Dzieci, Młodzieży i Osób Starszych PASJA z siedzibą w Żywcu na: „Ogólnopolski turniej akrobatyki Powietrznej „Groove </w:t>
      </w:r>
      <w:proofErr w:type="spellStart"/>
      <w:r w:rsidRPr="005A64A4">
        <w:rPr>
          <w:rFonts w:asciiTheme="minorHAnsi" w:hAnsiTheme="minorHAnsi" w:cstheme="minorHAnsi"/>
          <w:bCs/>
          <w:sz w:val="24"/>
          <w:szCs w:val="24"/>
        </w:rPr>
        <w:t>Contest</w:t>
      </w:r>
      <w:proofErr w:type="spellEnd"/>
      <w:r w:rsidRPr="005A64A4">
        <w:rPr>
          <w:rFonts w:asciiTheme="minorHAnsi" w:hAnsiTheme="minorHAnsi" w:cstheme="minorHAnsi"/>
          <w:bCs/>
          <w:sz w:val="24"/>
          <w:szCs w:val="24"/>
        </w:rPr>
        <w:t>”, kwota przyznana: 1 900 zł</w:t>
      </w:r>
    </w:p>
    <w:p w14:paraId="5AD8E9A6" w14:textId="77777777" w:rsidR="005A64A4" w:rsidRPr="005A64A4" w:rsidRDefault="005A64A4" w:rsidP="005A64A4">
      <w:pPr>
        <w:pStyle w:val="Zwykytekst"/>
        <w:ind w:left="72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bookmarkEnd w:id="2"/>
    <w:p w14:paraId="4D180303" w14:textId="6FECB8FD" w:rsidR="00076368" w:rsidRDefault="008C3E98" w:rsidP="00251784">
      <w:pPr>
        <w:rPr>
          <w:rFonts w:asciiTheme="minorHAnsi" w:hAnsiTheme="minorHAnsi" w:cstheme="minorHAnsi"/>
          <w:bCs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Przedsięwzięcia, na które przyznano dotacje w trybie ustawy</w:t>
      </w:r>
      <w:r w:rsidR="00076368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iCs/>
          <w:sz w:val="24"/>
          <w:szCs w:val="24"/>
        </w:rPr>
        <w:t>z dnia 24 kwietnia 2003 r. o działalności pożytku publicznego i o wolontariacie</w:t>
      </w:r>
      <w:r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693FE8" w:rsidRPr="00251784">
        <w:rPr>
          <w:rFonts w:asciiTheme="minorHAnsi" w:hAnsiTheme="minorHAnsi" w:cstheme="minorHAnsi"/>
          <w:sz w:val="24"/>
          <w:szCs w:val="24"/>
        </w:rPr>
        <w:t xml:space="preserve">zgodnie z regulaminem konkursu </w:t>
      </w:r>
      <w:r w:rsidR="00FB4075" w:rsidRPr="00251784">
        <w:rPr>
          <w:rFonts w:asciiTheme="minorHAnsi" w:hAnsiTheme="minorHAnsi" w:cstheme="minorHAnsi"/>
          <w:sz w:val="24"/>
          <w:szCs w:val="24"/>
        </w:rPr>
        <w:t xml:space="preserve">realizowane były w okresie </w:t>
      </w:r>
      <w:r w:rsidR="00076368" w:rsidRPr="00251784">
        <w:rPr>
          <w:rFonts w:asciiTheme="minorHAnsi" w:hAnsiTheme="minorHAnsi" w:cstheme="minorHAnsi"/>
          <w:sz w:val="24"/>
          <w:szCs w:val="24"/>
        </w:rPr>
        <w:t>od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="00FE1300" w:rsidRPr="00251784">
        <w:rPr>
          <w:rFonts w:asciiTheme="minorHAnsi" w:hAnsiTheme="minorHAnsi" w:cstheme="minorHAnsi"/>
          <w:bCs/>
          <w:sz w:val="24"/>
          <w:szCs w:val="24"/>
        </w:rPr>
        <w:t>1</w:t>
      </w:r>
      <w:r w:rsidR="00693FE8" w:rsidRPr="00251784">
        <w:rPr>
          <w:rFonts w:asciiTheme="minorHAnsi" w:hAnsiTheme="minorHAnsi" w:cstheme="minorHAnsi"/>
          <w:bCs/>
          <w:sz w:val="24"/>
          <w:szCs w:val="24"/>
        </w:rPr>
        <w:t>5</w:t>
      </w:r>
      <w:r w:rsidR="00FE1300" w:rsidRPr="00251784">
        <w:rPr>
          <w:rFonts w:asciiTheme="minorHAnsi" w:hAnsiTheme="minorHAnsi" w:cstheme="minorHAnsi"/>
          <w:bCs/>
          <w:sz w:val="24"/>
          <w:szCs w:val="24"/>
        </w:rPr>
        <w:t xml:space="preserve"> lutego</w:t>
      </w:r>
      <w:r w:rsidR="00D01BE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76368" w:rsidRPr="00251784">
        <w:rPr>
          <w:rFonts w:asciiTheme="minorHAnsi" w:hAnsiTheme="minorHAnsi" w:cstheme="minorHAnsi"/>
          <w:sz w:val="24"/>
          <w:szCs w:val="24"/>
        </w:rPr>
        <w:t>do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="00D01BE6">
        <w:rPr>
          <w:rFonts w:asciiTheme="minorHAnsi" w:hAnsiTheme="minorHAnsi" w:cstheme="minorHAnsi"/>
          <w:bCs/>
          <w:sz w:val="24"/>
          <w:szCs w:val="24"/>
        </w:rPr>
        <w:t>30 listopada 2022</w:t>
      </w:r>
      <w:r w:rsidR="00076368" w:rsidRPr="00251784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14:paraId="4E98835F" w14:textId="5A731B04" w:rsidR="0052014C" w:rsidRPr="00251784" w:rsidRDefault="0052014C" w:rsidP="00251784">
      <w:pPr>
        <w:rPr>
          <w:rFonts w:asciiTheme="minorHAnsi" w:hAnsiTheme="minorHAnsi" w:cstheme="minorHAnsi"/>
          <w:sz w:val="24"/>
          <w:szCs w:val="24"/>
        </w:rPr>
      </w:pPr>
    </w:p>
    <w:p w14:paraId="178F0330" w14:textId="7BE257B5" w:rsidR="00546DC2" w:rsidRPr="00C2513D" w:rsidRDefault="00546DC2" w:rsidP="0025178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2513D">
        <w:rPr>
          <w:rFonts w:asciiTheme="minorHAnsi" w:hAnsiTheme="minorHAnsi" w:cstheme="minorHAnsi"/>
          <w:b/>
          <w:bCs/>
          <w:sz w:val="24"/>
          <w:szCs w:val="24"/>
        </w:rPr>
        <w:t>§ 3</w:t>
      </w:r>
      <w:r w:rsidR="00C2513D" w:rsidRPr="00C251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2513D">
        <w:rPr>
          <w:rFonts w:asciiTheme="minorHAnsi" w:hAnsiTheme="minorHAnsi" w:cstheme="minorHAnsi"/>
          <w:b/>
          <w:bCs/>
          <w:sz w:val="24"/>
          <w:szCs w:val="24"/>
        </w:rPr>
        <w:t xml:space="preserve">Wsparcie organizacji </w:t>
      </w:r>
      <w:r w:rsidR="004D0300" w:rsidRPr="00C2513D">
        <w:rPr>
          <w:rFonts w:asciiTheme="minorHAnsi" w:hAnsiTheme="minorHAnsi" w:cstheme="minorHAnsi"/>
          <w:b/>
          <w:bCs/>
          <w:sz w:val="24"/>
          <w:szCs w:val="24"/>
        </w:rPr>
        <w:t xml:space="preserve">pozarządowych </w:t>
      </w:r>
      <w:r w:rsidRPr="00C2513D">
        <w:rPr>
          <w:rFonts w:asciiTheme="minorHAnsi" w:hAnsiTheme="minorHAnsi" w:cstheme="minorHAnsi"/>
          <w:b/>
          <w:bCs/>
          <w:sz w:val="24"/>
          <w:szCs w:val="24"/>
        </w:rPr>
        <w:t>w trybie</w:t>
      </w:r>
      <w:r w:rsidR="00FD7BE5" w:rsidRPr="00C2513D">
        <w:rPr>
          <w:rFonts w:asciiTheme="minorHAnsi" w:hAnsiTheme="minorHAnsi" w:cstheme="minorHAnsi"/>
          <w:b/>
          <w:bCs/>
          <w:sz w:val="24"/>
          <w:szCs w:val="24"/>
        </w:rPr>
        <w:t xml:space="preserve"> innym niż otwarty konkurs ofert</w:t>
      </w:r>
    </w:p>
    <w:p w14:paraId="0F3FA8BE" w14:textId="01E356BC" w:rsidR="00FD674C" w:rsidRPr="008954D2" w:rsidRDefault="00FB4075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Powiat Żywiecki</w:t>
      </w:r>
      <w:r w:rsidR="00305133" w:rsidRPr="00251784">
        <w:rPr>
          <w:rFonts w:asciiTheme="minorHAnsi" w:hAnsiTheme="minorHAnsi" w:cstheme="minorHAnsi"/>
          <w:sz w:val="24"/>
          <w:szCs w:val="24"/>
        </w:rPr>
        <w:t xml:space="preserve"> poza konkursem ofert na realizację zadań publicznych w roku 20</w:t>
      </w:r>
      <w:r w:rsidR="0052483E" w:rsidRPr="00251784">
        <w:rPr>
          <w:rFonts w:asciiTheme="minorHAnsi" w:hAnsiTheme="minorHAnsi" w:cstheme="minorHAnsi"/>
          <w:sz w:val="24"/>
          <w:szCs w:val="24"/>
        </w:rPr>
        <w:t>2</w:t>
      </w:r>
      <w:r w:rsidR="007E536C">
        <w:rPr>
          <w:rFonts w:asciiTheme="minorHAnsi" w:hAnsiTheme="minorHAnsi" w:cstheme="minorHAnsi"/>
          <w:sz w:val="24"/>
          <w:szCs w:val="24"/>
        </w:rPr>
        <w:t>2</w:t>
      </w:r>
      <w:r w:rsidR="00305133" w:rsidRPr="00251784">
        <w:rPr>
          <w:rFonts w:asciiTheme="minorHAnsi" w:hAnsiTheme="minorHAnsi" w:cstheme="minorHAnsi"/>
          <w:sz w:val="24"/>
          <w:szCs w:val="24"/>
        </w:rPr>
        <w:t xml:space="preserve"> wspierał </w:t>
      </w:r>
      <w:r w:rsidR="00FD674C" w:rsidRPr="00251784">
        <w:rPr>
          <w:rFonts w:asciiTheme="minorHAnsi" w:hAnsiTheme="minorHAnsi" w:cstheme="minorHAnsi"/>
          <w:sz w:val="24"/>
          <w:szCs w:val="24"/>
        </w:rPr>
        <w:t xml:space="preserve">i promował </w:t>
      </w:r>
      <w:r w:rsidR="00305133" w:rsidRPr="00251784">
        <w:rPr>
          <w:rFonts w:asciiTheme="minorHAnsi" w:hAnsiTheme="minorHAnsi" w:cstheme="minorHAnsi"/>
          <w:sz w:val="24"/>
          <w:szCs w:val="24"/>
        </w:rPr>
        <w:t>organizacje pozarządowe współorganizując</w:t>
      </w:r>
      <w:r w:rsidR="0001119A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FD674C" w:rsidRPr="00251784">
        <w:rPr>
          <w:rFonts w:asciiTheme="minorHAnsi" w:hAnsiTheme="minorHAnsi" w:cstheme="minorHAnsi"/>
          <w:sz w:val="24"/>
          <w:szCs w:val="24"/>
        </w:rPr>
        <w:t xml:space="preserve">liczne </w:t>
      </w:r>
      <w:r w:rsidR="00F87A29" w:rsidRPr="00251784">
        <w:rPr>
          <w:rFonts w:asciiTheme="minorHAnsi" w:hAnsiTheme="minorHAnsi" w:cstheme="minorHAnsi"/>
          <w:sz w:val="24"/>
          <w:szCs w:val="24"/>
        </w:rPr>
        <w:t xml:space="preserve">imprezy i </w:t>
      </w:r>
      <w:r w:rsidR="00305133" w:rsidRPr="00251784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FD674C" w:rsidRPr="00251784">
        <w:rPr>
          <w:rFonts w:asciiTheme="minorHAnsi" w:hAnsiTheme="minorHAnsi" w:cstheme="minorHAnsi"/>
          <w:sz w:val="24"/>
          <w:szCs w:val="24"/>
        </w:rPr>
        <w:t>o charakterze ponadlokalnym</w:t>
      </w:r>
      <w:r w:rsidR="00BA3E67" w:rsidRPr="00251784">
        <w:rPr>
          <w:rFonts w:asciiTheme="minorHAnsi" w:hAnsiTheme="minorHAnsi" w:cstheme="minorHAnsi"/>
          <w:sz w:val="24"/>
          <w:szCs w:val="24"/>
        </w:rPr>
        <w:t>,</w:t>
      </w:r>
      <w:r w:rsidR="00FD674C" w:rsidRPr="00251784">
        <w:rPr>
          <w:rFonts w:asciiTheme="minorHAnsi" w:hAnsiTheme="minorHAnsi" w:cstheme="minorHAnsi"/>
          <w:sz w:val="24"/>
          <w:szCs w:val="24"/>
        </w:rPr>
        <w:t xml:space="preserve"> m.in.:</w:t>
      </w:r>
    </w:p>
    <w:p w14:paraId="182B7F97" w14:textId="1D8CE210" w:rsidR="00FB654A" w:rsidRPr="008954D2" w:rsidRDefault="00FB654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>Powiatowy zjazd Ochotniczych Straży Pożarnych</w:t>
      </w:r>
    </w:p>
    <w:p w14:paraId="0556664E" w14:textId="45241D40" w:rsidR="00FB654A" w:rsidRPr="008954D2" w:rsidRDefault="00FB654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>Beskidy Miodem Płynące,</w:t>
      </w:r>
    </w:p>
    <w:p w14:paraId="482C1DA1" w14:textId="77777777" w:rsidR="00FB654A" w:rsidRPr="008954D2" w:rsidRDefault="00FB654A" w:rsidP="00FB654A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>Bieg Wilczym Tropem,</w:t>
      </w:r>
    </w:p>
    <w:p w14:paraId="3AE20C76" w14:textId="79016246" w:rsidR="00FB654A" w:rsidRPr="008954D2" w:rsidRDefault="00FB654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>Turniej Wiedzy Pożarniczej,</w:t>
      </w:r>
    </w:p>
    <w:p w14:paraId="5F227A9C" w14:textId="1D282F79" w:rsidR="00FB654A" w:rsidRPr="008954D2" w:rsidRDefault="00FB654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>Dzień Dziecka,</w:t>
      </w:r>
    </w:p>
    <w:p w14:paraId="5F2AEF2C" w14:textId="35E01EE9" w:rsidR="00541770" w:rsidRPr="008954D2" w:rsidRDefault="0054177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>Konferencje senioralne,</w:t>
      </w:r>
    </w:p>
    <w:p w14:paraId="36BAD3B6" w14:textId="75DC684F" w:rsidR="00541770" w:rsidRPr="008954D2" w:rsidRDefault="0054177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>Spotkania ochotniczych straży pożarnych,</w:t>
      </w:r>
    </w:p>
    <w:p w14:paraId="5F06F665" w14:textId="77777777" w:rsidR="00541770" w:rsidRPr="008954D2" w:rsidRDefault="00541770" w:rsidP="00541770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 xml:space="preserve">Żywieckie </w:t>
      </w:r>
      <w:proofErr w:type="spellStart"/>
      <w:r w:rsidRPr="008954D2">
        <w:rPr>
          <w:rFonts w:asciiTheme="minorHAnsi" w:hAnsiTheme="minorHAnsi" w:cstheme="minorHAnsi"/>
          <w:sz w:val="24"/>
          <w:szCs w:val="24"/>
        </w:rPr>
        <w:t>Suwakowanie</w:t>
      </w:r>
      <w:proofErr w:type="spellEnd"/>
      <w:r w:rsidRPr="008954D2">
        <w:rPr>
          <w:rFonts w:asciiTheme="minorHAnsi" w:hAnsiTheme="minorHAnsi" w:cstheme="minorHAnsi"/>
          <w:sz w:val="24"/>
          <w:szCs w:val="24"/>
        </w:rPr>
        <w:t>,</w:t>
      </w:r>
    </w:p>
    <w:p w14:paraId="7EF12886" w14:textId="644CF6C0" w:rsidR="00541770" w:rsidRPr="008954D2" w:rsidRDefault="0054177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 xml:space="preserve">Piknik </w:t>
      </w:r>
      <w:proofErr w:type="spellStart"/>
      <w:r w:rsidRPr="008954D2">
        <w:rPr>
          <w:rFonts w:asciiTheme="minorHAnsi" w:hAnsiTheme="minorHAnsi" w:cstheme="minorHAnsi"/>
          <w:sz w:val="24"/>
          <w:szCs w:val="24"/>
        </w:rPr>
        <w:t>Country&amp;Rock</w:t>
      </w:r>
      <w:proofErr w:type="spellEnd"/>
      <w:r w:rsidRPr="008954D2">
        <w:rPr>
          <w:rFonts w:asciiTheme="minorHAnsi" w:hAnsiTheme="minorHAnsi" w:cstheme="minorHAnsi"/>
          <w:sz w:val="24"/>
          <w:szCs w:val="24"/>
        </w:rPr>
        <w:t xml:space="preserve"> w Kamesznicy,</w:t>
      </w:r>
    </w:p>
    <w:p w14:paraId="48569CEF" w14:textId="468114A5" w:rsidR="00541770" w:rsidRPr="008954D2" w:rsidRDefault="0054177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>Pasterska Jesień w Kamesznicy,</w:t>
      </w:r>
    </w:p>
    <w:p w14:paraId="1FFEF6FA" w14:textId="7F188315" w:rsidR="00541770" w:rsidRPr="008954D2" w:rsidRDefault="0054177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 xml:space="preserve">Festiwal Żywiec miasto </w:t>
      </w:r>
      <w:proofErr w:type="spellStart"/>
      <w:r w:rsidRPr="008954D2">
        <w:rPr>
          <w:rFonts w:asciiTheme="minorHAnsi" w:hAnsiTheme="minorHAnsi" w:cstheme="minorHAnsi"/>
          <w:sz w:val="24"/>
          <w:szCs w:val="24"/>
        </w:rPr>
        <w:t>zmySŁÓW</w:t>
      </w:r>
      <w:proofErr w:type="spellEnd"/>
      <w:r w:rsidRPr="008954D2">
        <w:rPr>
          <w:rFonts w:asciiTheme="minorHAnsi" w:hAnsiTheme="minorHAnsi" w:cstheme="minorHAnsi"/>
          <w:sz w:val="24"/>
          <w:szCs w:val="24"/>
        </w:rPr>
        <w:t>,</w:t>
      </w:r>
    </w:p>
    <w:p w14:paraId="3727702F" w14:textId="77777777" w:rsidR="00541770" w:rsidRPr="008954D2" w:rsidRDefault="00541770" w:rsidP="00541770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 xml:space="preserve">Festiwal </w:t>
      </w:r>
      <w:proofErr w:type="spellStart"/>
      <w:r w:rsidRPr="008954D2">
        <w:rPr>
          <w:rFonts w:asciiTheme="minorHAnsi" w:hAnsiTheme="minorHAnsi" w:cstheme="minorHAnsi"/>
          <w:sz w:val="24"/>
          <w:szCs w:val="24"/>
        </w:rPr>
        <w:t>Folk-Up</w:t>
      </w:r>
      <w:proofErr w:type="spellEnd"/>
      <w:r w:rsidRPr="008954D2">
        <w:rPr>
          <w:rFonts w:asciiTheme="minorHAnsi" w:hAnsiTheme="minorHAnsi" w:cstheme="minorHAnsi"/>
          <w:sz w:val="24"/>
          <w:szCs w:val="24"/>
        </w:rPr>
        <w:t>,</w:t>
      </w:r>
    </w:p>
    <w:p w14:paraId="774714A2" w14:textId="616215B8" w:rsidR="00541770" w:rsidRPr="008954D2" w:rsidRDefault="0054177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8954D2">
        <w:rPr>
          <w:rFonts w:asciiTheme="minorHAnsi" w:hAnsiTheme="minorHAnsi" w:cstheme="minorHAnsi"/>
          <w:sz w:val="24"/>
          <w:szCs w:val="24"/>
        </w:rPr>
        <w:t>Folk-Up</w:t>
      </w:r>
      <w:proofErr w:type="spellEnd"/>
      <w:r w:rsidRPr="008954D2">
        <w:rPr>
          <w:rFonts w:asciiTheme="minorHAnsi" w:hAnsiTheme="minorHAnsi" w:cstheme="minorHAnsi"/>
          <w:sz w:val="24"/>
          <w:szCs w:val="24"/>
        </w:rPr>
        <w:t xml:space="preserve"> Świątecznie,</w:t>
      </w:r>
    </w:p>
    <w:p w14:paraId="0A6BCC9A" w14:textId="77777777" w:rsidR="00541770" w:rsidRPr="008954D2" w:rsidRDefault="00541770" w:rsidP="00541770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>Rajd Wisły,</w:t>
      </w:r>
    </w:p>
    <w:p w14:paraId="07331847" w14:textId="1E394155" w:rsidR="00541770" w:rsidRPr="008954D2" w:rsidRDefault="0054177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8954D2">
        <w:rPr>
          <w:rFonts w:asciiTheme="minorHAnsi" w:hAnsiTheme="minorHAnsi" w:cstheme="minorHAnsi"/>
          <w:sz w:val="24"/>
          <w:szCs w:val="24"/>
        </w:rPr>
        <w:t>Ethno</w:t>
      </w:r>
      <w:proofErr w:type="spellEnd"/>
      <w:r w:rsidRPr="008954D2">
        <w:rPr>
          <w:rFonts w:asciiTheme="minorHAnsi" w:hAnsiTheme="minorHAnsi" w:cstheme="minorHAnsi"/>
          <w:sz w:val="24"/>
          <w:szCs w:val="24"/>
        </w:rPr>
        <w:t xml:space="preserve"> Jazz Beskidy,</w:t>
      </w:r>
    </w:p>
    <w:p w14:paraId="3895D17B" w14:textId="4F5B2433" w:rsidR="00541770" w:rsidRPr="008954D2" w:rsidRDefault="0054177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 xml:space="preserve">Karpackie Lasy i góralskie </w:t>
      </w:r>
      <w:proofErr w:type="spellStart"/>
      <w:r w:rsidRPr="008954D2">
        <w:rPr>
          <w:rFonts w:asciiTheme="minorHAnsi" w:hAnsiTheme="minorHAnsi" w:cstheme="minorHAnsi"/>
          <w:sz w:val="24"/>
          <w:szCs w:val="24"/>
        </w:rPr>
        <w:t>Śpasy</w:t>
      </w:r>
      <w:proofErr w:type="spellEnd"/>
      <w:r w:rsidRPr="008954D2">
        <w:rPr>
          <w:rFonts w:asciiTheme="minorHAnsi" w:hAnsiTheme="minorHAnsi" w:cstheme="minorHAnsi"/>
          <w:sz w:val="24"/>
          <w:szCs w:val="24"/>
        </w:rPr>
        <w:t>,</w:t>
      </w:r>
    </w:p>
    <w:p w14:paraId="66FE9464" w14:textId="1D491807" w:rsidR="00BA3E67" w:rsidRPr="008954D2" w:rsidRDefault="00F22762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>Akcje krwiodawstwa</w:t>
      </w:r>
      <w:r w:rsidR="008F20EB" w:rsidRPr="008954D2">
        <w:rPr>
          <w:rFonts w:asciiTheme="minorHAnsi" w:hAnsiTheme="minorHAnsi" w:cstheme="minorHAnsi"/>
          <w:sz w:val="24"/>
          <w:szCs w:val="24"/>
        </w:rPr>
        <w:t>,</w:t>
      </w:r>
    </w:p>
    <w:p w14:paraId="7201DF32" w14:textId="6FA394B8" w:rsidR="00541770" w:rsidRPr="008954D2" w:rsidRDefault="0054177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>Zaduszki Narodowe,</w:t>
      </w:r>
    </w:p>
    <w:p w14:paraId="51970FA0" w14:textId="22BD9895" w:rsidR="00541770" w:rsidRPr="008954D2" w:rsidRDefault="0054177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>Spotkanie towarzystwa miłośników ziemi Żywieckiej w Kłodzku,</w:t>
      </w:r>
    </w:p>
    <w:p w14:paraId="78BC7716" w14:textId="558EBB2D" w:rsidR="00796ED7" w:rsidRPr="008954D2" w:rsidRDefault="00796ED7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>Jubileusz 70-lecia GOPR,</w:t>
      </w:r>
    </w:p>
    <w:p w14:paraId="23B70CB2" w14:textId="1B2932D9" w:rsidR="008954D2" w:rsidRPr="008954D2" w:rsidRDefault="008954D2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8954D2">
        <w:rPr>
          <w:rFonts w:asciiTheme="minorHAnsi" w:hAnsiTheme="minorHAnsi" w:cstheme="minorHAnsi"/>
          <w:sz w:val="24"/>
          <w:szCs w:val="24"/>
        </w:rPr>
        <w:t>Rajd Trzech Prezydentów</w:t>
      </w:r>
    </w:p>
    <w:p w14:paraId="5F8DD5CE" w14:textId="48506207" w:rsidR="00DC7D83" w:rsidRPr="008954D2" w:rsidRDefault="00DC7D83" w:rsidP="00DC7D83">
      <w:pPr>
        <w:numPr>
          <w:ilvl w:val="0"/>
          <w:numId w:val="21"/>
        </w:numPr>
        <w:spacing w:after="0" w:line="240" w:lineRule="auto"/>
        <w:rPr>
          <w:rFonts w:ascii="Cambria" w:hAnsi="Cambria"/>
          <w:sz w:val="24"/>
          <w:szCs w:val="24"/>
        </w:rPr>
      </w:pPr>
      <w:r w:rsidRPr="008954D2">
        <w:rPr>
          <w:rFonts w:ascii="Cambria" w:hAnsi="Cambria"/>
          <w:sz w:val="24"/>
          <w:szCs w:val="24"/>
        </w:rPr>
        <w:t xml:space="preserve">Współorganizacja działań zespołu „Młodzi Duchem” </w:t>
      </w:r>
      <w:r w:rsidRPr="008954D2">
        <w:rPr>
          <w:rFonts w:ascii="Cambria" w:hAnsi="Cambria"/>
          <w:sz w:val="24"/>
          <w:szCs w:val="24"/>
        </w:rPr>
        <w:tab/>
      </w:r>
      <w:r w:rsidRPr="008954D2">
        <w:rPr>
          <w:rFonts w:ascii="Cambria" w:hAnsi="Cambria"/>
          <w:sz w:val="24"/>
          <w:szCs w:val="24"/>
        </w:rPr>
        <w:tab/>
      </w:r>
      <w:r w:rsidRPr="008954D2">
        <w:rPr>
          <w:rFonts w:ascii="Cambria" w:hAnsi="Cambria"/>
          <w:sz w:val="24"/>
          <w:szCs w:val="24"/>
        </w:rPr>
        <w:tab/>
      </w:r>
    </w:p>
    <w:p w14:paraId="20A22041" w14:textId="2618F96D" w:rsidR="00DC7D83" w:rsidRPr="008954D2" w:rsidRDefault="00DC7D83" w:rsidP="00DC7D83">
      <w:pPr>
        <w:numPr>
          <w:ilvl w:val="0"/>
          <w:numId w:val="21"/>
        </w:numPr>
        <w:spacing w:after="0" w:line="240" w:lineRule="auto"/>
        <w:rPr>
          <w:rFonts w:ascii="Cambria" w:hAnsi="Cambria"/>
          <w:sz w:val="24"/>
          <w:szCs w:val="24"/>
        </w:rPr>
      </w:pPr>
      <w:r w:rsidRPr="008954D2">
        <w:rPr>
          <w:rFonts w:ascii="Cambria" w:hAnsi="Cambria"/>
          <w:sz w:val="24"/>
          <w:szCs w:val="24"/>
        </w:rPr>
        <w:lastRenderedPageBreak/>
        <w:t>Wyjazd formacji „</w:t>
      </w:r>
      <w:proofErr w:type="spellStart"/>
      <w:r w:rsidRPr="008954D2">
        <w:rPr>
          <w:rFonts w:ascii="Cambria" w:hAnsi="Cambria"/>
          <w:sz w:val="24"/>
          <w:szCs w:val="24"/>
        </w:rPr>
        <w:t>Aqua</w:t>
      </w:r>
      <w:proofErr w:type="spellEnd"/>
      <w:r w:rsidRPr="008954D2">
        <w:rPr>
          <w:rFonts w:ascii="Cambria" w:hAnsi="Cambria"/>
          <w:sz w:val="24"/>
          <w:szCs w:val="24"/>
        </w:rPr>
        <w:t xml:space="preserve"> Dance” na Międzynarodowy Dziecięcy Festiwal </w:t>
      </w:r>
      <w:r w:rsidRPr="008954D2">
        <w:rPr>
          <w:rFonts w:ascii="Cambria" w:hAnsi="Cambria"/>
          <w:sz w:val="24"/>
          <w:szCs w:val="24"/>
        </w:rPr>
        <w:br/>
        <w:t>Piosenki i Tańca Konin 2022</w:t>
      </w:r>
      <w:r w:rsidRPr="008954D2">
        <w:rPr>
          <w:rFonts w:ascii="Cambria" w:hAnsi="Cambria"/>
          <w:sz w:val="24"/>
          <w:szCs w:val="24"/>
        </w:rPr>
        <w:tab/>
      </w:r>
      <w:r w:rsidRPr="008954D2">
        <w:rPr>
          <w:rFonts w:ascii="Cambria" w:hAnsi="Cambria"/>
          <w:sz w:val="24"/>
          <w:szCs w:val="24"/>
        </w:rPr>
        <w:tab/>
      </w:r>
      <w:r w:rsidRPr="008954D2">
        <w:rPr>
          <w:rFonts w:ascii="Cambria" w:hAnsi="Cambria"/>
          <w:sz w:val="24"/>
          <w:szCs w:val="24"/>
        </w:rPr>
        <w:tab/>
      </w:r>
      <w:r w:rsidRPr="008954D2">
        <w:rPr>
          <w:rFonts w:ascii="Cambria" w:hAnsi="Cambria"/>
          <w:sz w:val="24"/>
          <w:szCs w:val="24"/>
        </w:rPr>
        <w:tab/>
      </w:r>
      <w:r w:rsidRPr="008954D2">
        <w:rPr>
          <w:rFonts w:ascii="Cambria" w:hAnsi="Cambria"/>
          <w:sz w:val="24"/>
          <w:szCs w:val="24"/>
        </w:rPr>
        <w:tab/>
      </w:r>
      <w:r w:rsidRPr="008954D2">
        <w:rPr>
          <w:rFonts w:ascii="Cambria" w:hAnsi="Cambria"/>
          <w:sz w:val="24"/>
          <w:szCs w:val="24"/>
        </w:rPr>
        <w:tab/>
      </w:r>
      <w:r w:rsidRPr="008954D2">
        <w:rPr>
          <w:rFonts w:ascii="Cambria" w:hAnsi="Cambria"/>
          <w:sz w:val="24"/>
          <w:szCs w:val="24"/>
        </w:rPr>
        <w:tab/>
      </w:r>
    </w:p>
    <w:p w14:paraId="4ACB39EB" w14:textId="43D9EA1C" w:rsidR="00DC7D83" w:rsidRPr="008954D2" w:rsidRDefault="00DC7D83" w:rsidP="00DC7D83">
      <w:pPr>
        <w:numPr>
          <w:ilvl w:val="0"/>
          <w:numId w:val="21"/>
        </w:numPr>
        <w:spacing w:after="0" w:line="240" w:lineRule="auto"/>
        <w:rPr>
          <w:rFonts w:ascii="Cambria" w:hAnsi="Cambria"/>
          <w:sz w:val="24"/>
          <w:szCs w:val="24"/>
        </w:rPr>
      </w:pPr>
      <w:r w:rsidRPr="008954D2">
        <w:rPr>
          <w:rFonts w:ascii="Cambria" w:hAnsi="Cambria"/>
          <w:sz w:val="24"/>
          <w:szCs w:val="24"/>
        </w:rPr>
        <w:t>Konferencja „Kultura w regionie – Region w kulturze”</w:t>
      </w:r>
      <w:r w:rsidRPr="008954D2">
        <w:rPr>
          <w:rFonts w:ascii="Cambria" w:hAnsi="Cambria"/>
          <w:sz w:val="24"/>
          <w:szCs w:val="24"/>
        </w:rPr>
        <w:tab/>
      </w:r>
      <w:r w:rsidRPr="008954D2">
        <w:rPr>
          <w:rFonts w:ascii="Cambria" w:hAnsi="Cambria"/>
          <w:sz w:val="24"/>
          <w:szCs w:val="24"/>
        </w:rPr>
        <w:tab/>
      </w:r>
      <w:r w:rsidRPr="008954D2">
        <w:rPr>
          <w:rFonts w:ascii="Cambria" w:hAnsi="Cambria"/>
          <w:sz w:val="24"/>
          <w:szCs w:val="24"/>
        </w:rPr>
        <w:tab/>
      </w:r>
    </w:p>
    <w:p w14:paraId="6576F127" w14:textId="70453E26" w:rsidR="00DC7D83" w:rsidRPr="008954D2" w:rsidRDefault="00DC7D83" w:rsidP="00DC7D83">
      <w:pPr>
        <w:numPr>
          <w:ilvl w:val="0"/>
          <w:numId w:val="21"/>
        </w:numPr>
        <w:spacing w:after="0" w:line="240" w:lineRule="auto"/>
        <w:rPr>
          <w:rFonts w:ascii="Cambria" w:hAnsi="Cambria"/>
          <w:iCs/>
          <w:sz w:val="24"/>
          <w:szCs w:val="24"/>
        </w:rPr>
      </w:pPr>
      <w:r w:rsidRPr="008954D2">
        <w:rPr>
          <w:rFonts w:ascii="Cambria" w:hAnsi="Cambria"/>
          <w:iCs/>
          <w:sz w:val="24"/>
          <w:szCs w:val="24"/>
        </w:rPr>
        <w:t xml:space="preserve">Przeglądu śpiewaków, gawędziarzy i instrumentalistów ludowych </w:t>
      </w:r>
      <w:r w:rsidRPr="008954D2">
        <w:rPr>
          <w:rFonts w:ascii="Cambria" w:hAnsi="Cambria"/>
          <w:iCs/>
          <w:sz w:val="24"/>
          <w:szCs w:val="24"/>
        </w:rPr>
        <w:br/>
        <w:t>PRZEGLĄDACKA 2022</w:t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</w:p>
    <w:p w14:paraId="1F0E514B" w14:textId="4647E3E9" w:rsidR="00DC7D83" w:rsidRPr="008954D2" w:rsidRDefault="00DC7D83" w:rsidP="00DC7D83">
      <w:pPr>
        <w:numPr>
          <w:ilvl w:val="0"/>
          <w:numId w:val="21"/>
        </w:numPr>
        <w:spacing w:after="0" w:line="240" w:lineRule="auto"/>
        <w:rPr>
          <w:rFonts w:ascii="Cambria" w:hAnsi="Cambria"/>
          <w:iCs/>
          <w:sz w:val="24"/>
          <w:szCs w:val="24"/>
        </w:rPr>
      </w:pPr>
      <w:r w:rsidRPr="008954D2">
        <w:rPr>
          <w:rFonts w:ascii="Cambria" w:hAnsi="Cambria"/>
          <w:iCs/>
          <w:sz w:val="24"/>
          <w:szCs w:val="24"/>
        </w:rPr>
        <w:t xml:space="preserve">31. Posiady Gawędziarskie oraz 33. Konkurs Gry na Unikatowych Instrumentach Ludowych” </w:t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</w:p>
    <w:p w14:paraId="035161D9" w14:textId="00986A4D" w:rsidR="00DC7D83" w:rsidRPr="008954D2" w:rsidRDefault="00DC7D83" w:rsidP="00DC7D83">
      <w:pPr>
        <w:numPr>
          <w:ilvl w:val="0"/>
          <w:numId w:val="21"/>
        </w:numPr>
        <w:spacing w:after="0" w:line="240" w:lineRule="auto"/>
        <w:rPr>
          <w:rFonts w:ascii="Cambria" w:hAnsi="Cambria"/>
          <w:iCs/>
          <w:sz w:val="24"/>
          <w:szCs w:val="24"/>
        </w:rPr>
      </w:pPr>
      <w:r w:rsidRPr="008954D2">
        <w:rPr>
          <w:rFonts w:ascii="Cambria" w:hAnsi="Cambria"/>
          <w:iCs/>
          <w:sz w:val="24"/>
          <w:szCs w:val="24"/>
        </w:rPr>
        <w:t>Jubileusz Zespołu WIERCHY</w:t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</w:p>
    <w:p w14:paraId="4A71A010" w14:textId="77777777" w:rsidR="007C69D5" w:rsidRPr="008954D2" w:rsidRDefault="00DC7D83" w:rsidP="002B5C4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Cs/>
          <w:sz w:val="24"/>
          <w:szCs w:val="24"/>
        </w:rPr>
      </w:pPr>
      <w:r w:rsidRPr="008954D2">
        <w:rPr>
          <w:rFonts w:ascii="Cambria" w:hAnsi="Cambria"/>
          <w:iCs/>
          <w:sz w:val="24"/>
          <w:szCs w:val="24"/>
        </w:rPr>
        <w:t>Jubileusz Zespołu Ziemia Żywiecka</w:t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  <w:r w:rsidRPr="008954D2">
        <w:rPr>
          <w:rFonts w:ascii="Cambria" w:hAnsi="Cambria"/>
          <w:iCs/>
          <w:sz w:val="24"/>
          <w:szCs w:val="24"/>
        </w:rPr>
        <w:tab/>
      </w:r>
    </w:p>
    <w:p w14:paraId="6D7F8B98" w14:textId="77777777" w:rsidR="007C69D5" w:rsidRPr="008954D2" w:rsidRDefault="00DC7D83" w:rsidP="002B5C4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Cs/>
          <w:sz w:val="24"/>
          <w:szCs w:val="24"/>
        </w:rPr>
      </w:pPr>
      <w:r w:rsidRPr="008954D2">
        <w:rPr>
          <w:rFonts w:ascii="Cambria" w:hAnsi="Cambria"/>
          <w:iCs/>
          <w:sz w:val="24"/>
          <w:szCs w:val="24"/>
        </w:rPr>
        <w:t>„Święto Pieśni – przegląd śpiewaczy im. Zofii i Józefy Sordyl”</w:t>
      </w:r>
    </w:p>
    <w:p w14:paraId="50F435AD" w14:textId="77777777" w:rsidR="007C69D5" w:rsidRPr="008954D2" w:rsidRDefault="00DC7D83" w:rsidP="00DC7D8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Cs/>
          <w:sz w:val="24"/>
          <w:szCs w:val="24"/>
        </w:rPr>
      </w:pPr>
      <w:r w:rsidRPr="008954D2">
        <w:rPr>
          <w:rFonts w:ascii="Cambria" w:hAnsi="Cambria"/>
          <w:iCs/>
          <w:sz w:val="24"/>
          <w:szCs w:val="24"/>
        </w:rPr>
        <w:t xml:space="preserve"> Wydawnictwo Zofii Raczki </w:t>
      </w:r>
    </w:p>
    <w:p w14:paraId="49A5D572" w14:textId="217D0D6A" w:rsidR="00DC7D83" w:rsidRPr="008954D2" w:rsidRDefault="007C69D5" w:rsidP="00DC7D8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Cs/>
          <w:sz w:val="24"/>
          <w:szCs w:val="24"/>
        </w:rPr>
      </w:pPr>
      <w:r w:rsidRPr="008954D2">
        <w:rPr>
          <w:rFonts w:ascii="Cambria" w:hAnsi="Cambria"/>
          <w:iCs/>
          <w:sz w:val="24"/>
          <w:szCs w:val="24"/>
        </w:rPr>
        <w:t>K</w:t>
      </w:r>
      <w:r w:rsidR="00DC7D83" w:rsidRPr="008954D2">
        <w:rPr>
          <w:rFonts w:ascii="Cambria" w:hAnsi="Cambria"/>
          <w:iCs/>
          <w:sz w:val="24"/>
          <w:szCs w:val="24"/>
        </w:rPr>
        <w:t xml:space="preserve">oszty transportu orkiestry kameralnej </w:t>
      </w:r>
      <w:r w:rsidR="00DC7D83" w:rsidRPr="008954D2">
        <w:rPr>
          <w:rFonts w:ascii="Cambria" w:hAnsi="Cambria"/>
          <w:iCs/>
          <w:sz w:val="24"/>
          <w:szCs w:val="24"/>
        </w:rPr>
        <w:tab/>
        <w:t xml:space="preserve"> </w:t>
      </w:r>
    </w:p>
    <w:p w14:paraId="24E2F6EA" w14:textId="322AAD4C" w:rsidR="001C6494" w:rsidRPr="008954D2" w:rsidRDefault="001C6494" w:rsidP="001C6494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Turniej pn. „Radość z Futbolu”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</w:p>
    <w:p w14:paraId="372A935B" w14:textId="053D7F8E" w:rsidR="001C6494" w:rsidRPr="008954D2" w:rsidRDefault="001C6494" w:rsidP="001C6494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Dofinansowanie wyjazdu siatkarek TS Stal Śrubiarnia na Finał Mistrzostw Śląska i Polski w Piłce Siatkowej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</w:p>
    <w:p w14:paraId="750A5A32" w14:textId="47505680" w:rsidR="001C6494" w:rsidRPr="008954D2" w:rsidRDefault="001C6494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Turniej o Złotego Jednorożca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</w:p>
    <w:p w14:paraId="48B832EA" w14:textId="1835B7D7" w:rsidR="001C6494" w:rsidRPr="008954D2" w:rsidRDefault="001C6494" w:rsidP="001C6494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Turniej Grand Prix Polskich Weteranów w Tenisie Stołowym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163A5C8" w14:textId="5FDA6681" w:rsidR="001C6494" w:rsidRPr="008954D2" w:rsidRDefault="001C6494" w:rsidP="001C6494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Mistrzostwa Śląska w Boksie Olimpijskim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</w:p>
    <w:p w14:paraId="6AA14A9C" w14:textId="589B53EE" w:rsidR="001C6494" w:rsidRPr="008954D2" w:rsidRDefault="001C6494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 xml:space="preserve">IV Turnie Karate </w:t>
      </w:r>
      <w:proofErr w:type="spellStart"/>
      <w:r w:rsidRPr="008954D2">
        <w:rPr>
          <w:rFonts w:asciiTheme="minorHAnsi" w:hAnsiTheme="minorHAnsi" w:cstheme="minorHAnsi"/>
          <w:bCs/>
          <w:sz w:val="24"/>
          <w:szCs w:val="24"/>
        </w:rPr>
        <w:t>shotokan</w:t>
      </w:r>
      <w:proofErr w:type="spellEnd"/>
      <w:r w:rsidRPr="008954D2">
        <w:rPr>
          <w:rFonts w:asciiTheme="minorHAnsi" w:hAnsiTheme="minorHAnsi" w:cstheme="minorHAnsi"/>
          <w:bCs/>
          <w:sz w:val="24"/>
          <w:szCs w:val="24"/>
        </w:rPr>
        <w:t xml:space="preserve"> WKF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F3EB20E" w14:textId="5B18544E" w:rsidR="001C6494" w:rsidRPr="008954D2" w:rsidRDefault="001C6494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Zawody Wędkarskie o XVIII Puchar Starosty Żywieckiego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</w:p>
    <w:p w14:paraId="64C3B0B3" w14:textId="4F6729F9" w:rsidR="001C6494" w:rsidRPr="008954D2" w:rsidRDefault="001C6494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Międzynarodowy Turniej Piłki Siatkowej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5443F09" w14:textId="43C2160A" w:rsidR="001C6494" w:rsidRPr="008954D2" w:rsidRDefault="001C6494" w:rsidP="001C6494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Turniej z okazji Dnia Dziecka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719D66F" w14:textId="07D45CA5" w:rsidR="001C6494" w:rsidRPr="008954D2" w:rsidRDefault="001C6494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Turniej Piłkarski pn. „Piłkarski Dzień Dziecka”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1161185" w14:textId="78F2E5B4" w:rsidR="001C6494" w:rsidRPr="008954D2" w:rsidRDefault="001C6494" w:rsidP="001C6494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Wydarzenie kulturalne pn. „18 cyklistów”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</w:p>
    <w:p w14:paraId="6EED5804" w14:textId="19631A56" w:rsidR="001C6494" w:rsidRPr="008954D2" w:rsidRDefault="001C6494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Wyścig Kolarski „Milówka Challenge Time Trial 2022”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C8B3F5F" w14:textId="40E133AF" w:rsidR="001C6494" w:rsidRPr="008954D2" w:rsidRDefault="001C6494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Turniej Piłkarski BOSKO CUP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</w:p>
    <w:p w14:paraId="09A14323" w14:textId="1A88A85A" w:rsidR="001C6494" w:rsidRPr="008954D2" w:rsidRDefault="001C6494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Turniej Piłkarski „Rozpoczęcie lata z Beskidzką Akademią Piłki Nożnej”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2EB297D" w14:textId="07AF4E21" w:rsidR="001C6494" w:rsidRPr="008954D2" w:rsidRDefault="001C6494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 xml:space="preserve">4. Bieg po </w:t>
      </w:r>
      <w:proofErr w:type="spellStart"/>
      <w:r w:rsidRPr="008954D2">
        <w:rPr>
          <w:rFonts w:asciiTheme="minorHAnsi" w:hAnsiTheme="minorHAnsi" w:cstheme="minorHAnsi"/>
          <w:bCs/>
          <w:sz w:val="24"/>
          <w:szCs w:val="24"/>
        </w:rPr>
        <w:t>COOLturę</w:t>
      </w:r>
      <w:proofErr w:type="spellEnd"/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B06948D" w14:textId="6B54FBC3" w:rsidR="001C6494" w:rsidRPr="008954D2" w:rsidRDefault="001C6494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XX Międzynarodowy Integracyjny Turniej Tenisa Stołowego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BA6F6FF" w14:textId="364B5563" w:rsidR="001C6494" w:rsidRPr="008954D2" w:rsidRDefault="00F12CA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Turniej Piłkarski „Dzikich Drużyn” o Puchar Starosty Żywieckiego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F809627" w14:textId="37971D7A" w:rsidR="00F12CAA" w:rsidRPr="008954D2" w:rsidRDefault="00F12CA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Charytatywny Mecz Piłki Nożnej Kabarety i Górale kontra Przyjaciele Wisełki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</w:p>
    <w:p w14:paraId="272F7054" w14:textId="294A6E85" w:rsidR="00F12CAA" w:rsidRPr="008954D2" w:rsidRDefault="00F12CA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XXVIII Memoriał Adama Banaszka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AFB6187" w14:textId="277EBD42" w:rsidR="00F12CAA" w:rsidRPr="008954D2" w:rsidRDefault="00F12CA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Chudy Wawrzyniec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BCD0028" w14:textId="442F57C1" w:rsidR="00F12CAA" w:rsidRPr="008954D2" w:rsidRDefault="00F12CA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 xml:space="preserve">„XXVIII Międzynarodowych Regat Żeglarskich Puchar Beskidów – </w:t>
      </w:r>
      <w:proofErr w:type="spellStart"/>
      <w:r w:rsidRPr="008954D2">
        <w:rPr>
          <w:rFonts w:asciiTheme="minorHAnsi" w:hAnsiTheme="minorHAnsi" w:cstheme="minorHAnsi"/>
          <w:bCs/>
          <w:sz w:val="24"/>
          <w:szCs w:val="24"/>
        </w:rPr>
        <w:t>Interpuchar</w:t>
      </w:r>
      <w:proofErr w:type="spellEnd"/>
      <w:r w:rsidRPr="008954D2">
        <w:rPr>
          <w:rFonts w:asciiTheme="minorHAnsi" w:hAnsiTheme="minorHAnsi" w:cstheme="minorHAnsi"/>
          <w:bCs/>
          <w:sz w:val="24"/>
          <w:szCs w:val="24"/>
        </w:rPr>
        <w:t>”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</w:p>
    <w:p w14:paraId="71A0CDC4" w14:textId="67466B97" w:rsidR="00F12CAA" w:rsidRPr="008954D2" w:rsidRDefault="00F12CA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Turniej „Radość z Futbolu”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762A7B4" w14:textId="139A6FF4" w:rsidR="00F12CAA" w:rsidRPr="008954D2" w:rsidRDefault="00F12CA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II Piłkarski Memoriał Krzysztofa Kanika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83392E8" w14:textId="26C58CEE" w:rsidR="00F12CAA" w:rsidRPr="008954D2" w:rsidRDefault="00F12CA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 xml:space="preserve">VIII Górskie Mistrzostwa Polski w Maratonie </w:t>
      </w:r>
      <w:proofErr w:type="spellStart"/>
      <w:r w:rsidRPr="008954D2">
        <w:rPr>
          <w:rFonts w:asciiTheme="minorHAnsi" w:hAnsiTheme="minorHAnsi" w:cstheme="minorHAnsi"/>
          <w:bCs/>
          <w:sz w:val="24"/>
          <w:szCs w:val="24"/>
        </w:rPr>
        <w:t>Nordic</w:t>
      </w:r>
      <w:proofErr w:type="spellEnd"/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54D2">
        <w:rPr>
          <w:rFonts w:asciiTheme="minorHAnsi" w:hAnsiTheme="minorHAnsi" w:cstheme="minorHAnsi"/>
          <w:bCs/>
          <w:sz w:val="24"/>
          <w:szCs w:val="24"/>
        </w:rPr>
        <w:t>Walking</w:t>
      </w:r>
      <w:proofErr w:type="spellEnd"/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8F58382" w14:textId="03BC3D2A" w:rsidR="00F12CAA" w:rsidRPr="008954D2" w:rsidRDefault="00F12CAA" w:rsidP="00F12CAA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bookmarkStart w:id="3" w:name="_Hlk127947124"/>
      <w:r w:rsidRPr="008954D2">
        <w:rPr>
          <w:rFonts w:asciiTheme="minorHAnsi" w:hAnsiTheme="minorHAnsi" w:cstheme="minorHAnsi"/>
          <w:bCs/>
          <w:sz w:val="24"/>
          <w:szCs w:val="24"/>
        </w:rPr>
        <w:t>Festiwal Górski Maraton Trzech Jezior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bookmarkEnd w:id="3"/>
    <w:p w14:paraId="5C99F269" w14:textId="04BF5603" w:rsidR="00F12CAA" w:rsidRPr="008954D2" w:rsidRDefault="00F12CA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 xml:space="preserve">Jubileusz 100 </w:t>
      </w:r>
      <w:proofErr w:type="spellStart"/>
      <w:r w:rsidRPr="008954D2">
        <w:rPr>
          <w:rFonts w:asciiTheme="minorHAnsi" w:hAnsiTheme="minorHAnsi" w:cstheme="minorHAnsi"/>
          <w:bCs/>
          <w:sz w:val="24"/>
          <w:szCs w:val="24"/>
        </w:rPr>
        <w:t>lecia</w:t>
      </w:r>
      <w:proofErr w:type="spellEnd"/>
      <w:r w:rsidRPr="008954D2">
        <w:rPr>
          <w:rFonts w:asciiTheme="minorHAnsi" w:hAnsiTheme="minorHAnsi" w:cstheme="minorHAnsi"/>
          <w:bCs/>
          <w:sz w:val="24"/>
          <w:szCs w:val="24"/>
        </w:rPr>
        <w:t xml:space="preserve"> TS Soła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F4C1658" w14:textId="3B535881" w:rsidR="00F12CAA" w:rsidRPr="008954D2" w:rsidRDefault="00F12CA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Jubileusz XX-</w:t>
      </w:r>
      <w:proofErr w:type="spellStart"/>
      <w:r w:rsidRPr="008954D2">
        <w:rPr>
          <w:rFonts w:asciiTheme="minorHAnsi" w:hAnsiTheme="minorHAnsi" w:cstheme="minorHAnsi"/>
          <w:bCs/>
          <w:sz w:val="24"/>
          <w:szCs w:val="24"/>
        </w:rPr>
        <w:t>lecia</w:t>
      </w:r>
      <w:proofErr w:type="spellEnd"/>
      <w:r w:rsidRPr="008954D2">
        <w:rPr>
          <w:rFonts w:asciiTheme="minorHAnsi" w:hAnsiTheme="minorHAnsi" w:cstheme="minorHAnsi"/>
          <w:bCs/>
          <w:sz w:val="24"/>
          <w:szCs w:val="24"/>
        </w:rPr>
        <w:t xml:space="preserve"> Klubu Sportowo – Rekreacyjnego „Dragon”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0C811B7" w14:textId="0777152C" w:rsidR="00F12CAA" w:rsidRPr="008954D2" w:rsidRDefault="00F12CA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Ogólnopolski Turniej w Gimnastyce Artystycznej FOX CUP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2FAC6D0" w14:textId="7E73F752" w:rsidR="00F12CAA" w:rsidRPr="008954D2" w:rsidRDefault="00F12CA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Ekstremalny Półmaraton Górski „O Puchar Starosty Żywieckiego”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91526E7" w14:textId="64584DBE" w:rsidR="00F12CAA" w:rsidRPr="008954D2" w:rsidRDefault="00F12CA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XXXV Międzynarodowy Turniej o Złotą Ciupagę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</w:p>
    <w:p w14:paraId="1B2A2BF2" w14:textId="2AAB572E" w:rsidR="00F12CAA" w:rsidRPr="008954D2" w:rsidRDefault="00F12CAA" w:rsidP="00F12CAA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bookmarkStart w:id="4" w:name="_Hlk127947351"/>
      <w:r w:rsidRPr="008954D2">
        <w:rPr>
          <w:rFonts w:asciiTheme="minorHAnsi" w:hAnsiTheme="minorHAnsi" w:cstheme="minorHAnsi"/>
          <w:bCs/>
          <w:sz w:val="24"/>
          <w:szCs w:val="24"/>
        </w:rPr>
        <w:t>Turniej Piłki Siatkowej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bookmarkEnd w:id="4"/>
    <w:p w14:paraId="376AFB90" w14:textId="0A3C3B6F" w:rsidR="001C6494" w:rsidRPr="008954D2" w:rsidRDefault="00F12CAA" w:rsidP="001C6494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t>Turniej Integracyjny o Mistrzostwo Powiatu Żywieckiego w szachach i warcabach stupolowych</w:t>
      </w:r>
      <w:r w:rsidR="005837A1" w:rsidRPr="008954D2">
        <w:rPr>
          <w:rFonts w:asciiTheme="minorHAnsi" w:hAnsiTheme="minorHAnsi" w:cstheme="minorHAnsi"/>
          <w:bCs/>
          <w:sz w:val="24"/>
          <w:szCs w:val="24"/>
        </w:rPr>
        <w:t>,</w:t>
      </w:r>
      <w:r w:rsidRPr="008954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CD40B21" w14:textId="23F3AF7B" w:rsidR="00BB2A2D" w:rsidRPr="008954D2" w:rsidRDefault="00BB2A2D" w:rsidP="00F12CAA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8954D2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Ufundowanie pucharów, medali i statuetek na liczne imprezy i przedsięwzięcia organizowane przez organizacje </w:t>
      </w:r>
      <w:r w:rsidR="00620282" w:rsidRPr="008954D2">
        <w:rPr>
          <w:rFonts w:asciiTheme="minorHAnsi" w:hAnsiTheme="minorHAnsi" w:cstheme="minorHAnsi"/>
          <w:bCs/>
          <w:sz w:val="24"/>
          <w:szCs w:val="24"/>
        </w:rPr>
        <w:t>pozarządowe</w:t>
      </w:r>
      <w:r w:rsidR="008F20EB" w:rsidRPr="008954D2">
        <w:rPr>
          <w:rFonts w:asciiTheme="minorHAnsi" w:hAnsiTheme="minorHAnsi" w:cstheme="minorHAnsi"/>
          <w:bCs/>
          <w:sz w:val="24"/>
          <w:szCs w:val="24"/>
        </w:rPr>
        <w:t>.</w:t>
      </w:r>
    </w:p>
    <w:p w14:paraId="1DBBE1D5" w14:textId="77777777" w:rsidR="00B543F5" w:rsidRPr="00251784" w:rsidRDefault="00B543F5" w:rsidP="00251784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BD37122" w14:textId="160D1B21" w:rsidR="003F0797" w:rsidRPr="00251784" w:rsidRDefault="003F0797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Łączna </w:t>
      </w:r>
      <w:r w:rsidR="00FB4075" w:rsidRPr="00251784">
        <w:rPr>
          <w:rFonts w:asciiTheme="minorHAnsi" w:hAnsiTheme="minorHAnsi" w:cstheme="minorHAnsi"/>
          <w:sz w:val="24"/>
          <w:szCs w:val="24"/>
        </w:rPr>
        <w:t>kwota przeznaczona w 20</w:t>
      </w:r>
      <w:r w:rsidR="00617765" w:rsidRPr="00251784">
        <w:rPr>
          <w:rFonts w:asciiTheme="minorHAnsi" w:hAnsiTheme="minorHAnsi" w:cstheme="minorHAnsi"/>
          <w:sz w:val="24"/>
          <w:szCs w:val="24"/>
        </w:rPr>
        <w:t>2</w:t>
      </w:r>
      <w:r w:rsidR="001B3B1C">
        <w:rPr>
          <w:rFonts w:asciiTheme="minorHAnsi" w:hAnsiTheme="minorHAnsi" w:cstheme="minorHAnsi"/>
          <w:sz w:val="24"/>
          <w:szCs w:val="24"/>
        </w:rPr>
        <w:t>2</w:t>
      </w:r>
      <w:r w:rsidR="00FB4075" w:rsidRPr="00251784">
        <w:rPr>
          <w:rFonts w:asciiTheme="minorHAnsi" w:hAnsiTheme="minorHAnsi" w:cstheme="minorHAnsi"/>
          <w:sz w:val="24"/>
          <w:szCs w:val="24"/>
        </w:rPr>
        <w:t xml:space="preserve"> r. z budżetu powiatu na współorganizację w/w imprez i przedsięwzięć o charakterze ponadlokalnym wyniosła</w:t>
      </w:r>
      <w:r w:rsidRPr="00251784">
        <w:rPr>
          <w:rFonts w:asciiTheme="minorHAnsi" w:hAnsiTheme="minorHAnsi" w:cstheme="minorHAnsi"/>
          <w:sz w:val="24"/>
          <w:szCs w:val="24"/>
        </w:rPr>
        <w:t xml:space="preserve"> ok</w:t>
      </w:r>
      <w:r w:rsidR="00897932">
        <w:rPr>
          <w:rFonts w:asciiTheme="minorHAnsi" w:hAnsiTheme="minorHAnsi" w:cstheme="minorHAnsi"/>
          <w:sz w:val="24"/>
          <w:szCs w:val="24"/>
        </w:rPr>
        <w:t>oł</w:t>
      </w:r>
      <w:r w:rsidR="00897932" w:rsidRPr="00FF28A3">
        <w:rPr>
          <w:rFonts w:asciiTheme="minorHAnsi" w:hAnsiTheme="minorHAnsi" w:cstheme="minorHAnsi"/>
          <w:sz w:val="24"/>
          <w:szCs w:val="24"/>
        </w:rPr>
        <w:t>o</w:t>
      </w:r>
      <w:r w:rsidRPr="00FF28A3">
        <w:rPr>
          <w:rFonts w:asciiTheme="minorHAnsi" w:hAnsiTheme="minorHAnsi" w:cstheme="minorHAnsi"/>
          <w:sz w:val="24"/>
          <w:szCs w:val="24"/>
        </w:rPr>
        <w:t xml:space="preserve"> </w:t>
      </w:r>
      <w:r w:rsidR="008954D2" w:rsidRPr="008954D2">
        <w:rPr>
          <w:rFonts w:asciiTheme="minorHAnsi" w:hAnsiTheme="minorHAnsi" w:cstheme="minorHAnsi"/>
          <w:sz w:val="24"/>
          <w:szCs w:val="24"/>
        </w:rPr>
        <w:t>84</w:t>
      </w:r>
      <w:r w:rsidR="00B4277E" w:rsidRPr="008954D2">
        <w:rPr>
          <w:rFonts w:asciiTheme="minorHAnsi" w:hAnsiTheme="minorHAnsi" w:cstheme="minorHAnsi"/>
          <w:sz w:val="24"/>
          <w:szCs w:val="24"/>
        </w:rPr>
        <w:t xml:space="preserve"> 000</w:t>
      </w:r>
      <w:r w:rsidRPr="008954D2">
        <w:rPr>
          <w:rFonts w:asciiTheme="minorHAnsi" w:hAnsiTheme="minorHAnsi" w:cstheme="minorHAnsi"/>
          <w:sz w:val="24"/>
          <w:szCs w:val="24"/>
        </w:rPr>
        <w:t xml:space="preserve"> zł</w:t>
      </w:r>
      <w:r w:rsidR="00B543F5" w:rsidRPr="008954D2">
        <w:rPr>
          <w:rFonts w:asciiTheme="minorHAnsi" w:hAnsiTheme="minorHAnsi" w:cstheme="minorHAnsi"/>
          <w:sz w:val="24"/>
          <w:szCs w:val="24"/>
        </w:rPr>
        <w:t>.</w:t>
      </w:r>
    </w:p>
    <w:p w14:paraId="5D265649" w14:textId="75AEB4A6" w:rsidR="00FD7BE5" w:rsidRPr="00251784" w:rsidRDefault="00FD7BE5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Ponadto w ramach współpracy z organizacjami pozarządowymi Starostwo Powiatowe w Żywcu:</w:t>
      </w:r>
    </w:p>
    <w:p w14:paraId="22C90C2F" w14:textId="77777777" w:rsidR="00FD7BE5" w:rsidRPr="00C2513D" w:rsidRDefault="00FD7BE5" w:rsidP="00C2513D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Promuje działalność organizacji pozarządowych na stronie internetowej urzędu www.zywiec.powiat.pl – zarówno na głównej stronie jak i w zakładce dotyczącej organizacji pozarządowych,</w:t>
      </w:r>
    </w:p>
    <w:p w14:paraId="15E51C80" w14:textId="77777777" w:rsidR="00FD7BE5" w:rsidRPr="00C2513D" w:rsidRDefault="00FD7BE5" w:rsidP="00C2513D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Pomaga przy rejestracji stowarzyszeń oraz klubów sportowych,</w:t>
      </w:r>
    </w:p>
    <w:p w14:paraId="11832189" w14:textId="77777777" w:rsidR="00FD7BE5" w:rsidRPr="00C2513D" w:rsidRDefault="00FD7BE5" w:rsidP="00C2513D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Prowadzi konsultacje dotyczące statutów oraz regulaminów stowarzyszeń,</w:t>
      </w:r>
    </w:p>
    <w:p w14:paraId="6EAA3FBC" w14:textId="2AB2F923" w:rsidR="009D6225" w:rsidRPr="00C2513D" w:rsidRDefault="00FD7BE5" w:rsidP="00C2513D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Wspiera organizacje pozarządowe pozafinansowo wypożyczając sprzęt będący w dyspozycji Starostwa Powiatowego w Żywcu.</w:t>
      </w:r>
      <w:r w:rsidR="008C7BDB" w:rsidRPr="00C2513D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9D6225" w:rsidRPr="00C2513D" w:rsidSect="00514197">
      <w:footerReference w:type="default" r:id="rId8"/>
      <w:pgSz w:w="11906" w:h="16838"/>
      <w:pgMar w:top="1135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10674" w14:textId="77777777" w:rsidR="00025F8A" w:rsidRDefault="00025F8A" w:rsidP="007E1887">
      <w:pPr>
        <w:spacing w:after="0" w:line="240" w:lineRule="auto"/>
      </w:pPr>
      <w:r>
        <w:separator/>
      </w:r>
    </w:p>
  </w:endnote>
  <w:endnote w:type="continuationSeparator" w:id="0">
    <w:p w14:paraId="15D3199B" w14:textId="77777777" w:rsidR="00025F8A" w:rsidRDefault="00025F8A" w:rsidP="007E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506508094"/>
      <w:docPartObj>
        <w:docPartGallery w:val="Page Numbers (Bottom of Page)"/>
        <w:docPartUnique/>
      </w:docPartObj>
    </w:sdtPr>
    <w:sdtContent>
      <w:p w14:paraId="63D7EF8D" w14:textId="23FD1E19" w:rsidR="00F812E3" w:rsidRDefault="00F812E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2E145C7" w14:textId="77777777" w:rsidR="00F812E3" w:rsidRDefault="00F81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AC079" w14:textId="77777777" w:rsidR="00025F8A" w:rsidRDefault="00025F8A" w:rsidP="007E1887">
      <w:pPr>
        <w:spacing w:after="0" w:line="240" w:lineRule="auto"/>
      </w:pPr>
      <w:r>
        <w:separator/>
      </w:r>
    </w:p>
  </w:footnote>
  <w:footnote w:type="continuationSeparator" w:id="0">
    <w:p w14:paraId="36B9BA4D" w14:textId="77777777" w:rsidR="00025F8A" w:rsidRDefault="00025F8A" w:rsidP="007E1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8E5"/>
    <w:multiLevelType w:val="hybridMultilevel"/>
    <w:tmpl w:val="DA50E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7BBF"/>
    <w:multiLevelType w:val="hybridMultilevel"/>
    <w:tmpl w:val="18B2C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57E7"/>
    <w:multiLevelType w:val="hybridMultilevel"/>
    <w:tmpl w:val="F768D2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81E37"/>
    <w:multiLevelType w:val="hybridMultilevel"/>
    <w:tmpl w:val="4BF0A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876C4"/>
    <w:multiLevelType w:val="hybridMultilevel"/>
    <w:tmpl w:val="01184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01A1C"/>
    <w:multiLevelType w:val="hybridMultilevel"/>
    <w:tmpl w:val="2F040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F5BFF"/>
    <w:multiLevelType w:val="hybridMultilevel"/>
    <w:tmpl w:val="344A8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14FA2"/>
    <w:multiLevelType w:val="hybridMultilevel"/>
    <w:tmpl w:val="A3F2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C0C67"/>
    <w:multiLevelType w:val="hybridMultilevel"/>
    <w:tmpl w:val="ECAAB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D2E02"/>
    <w:multiLevelType w:val="hybridMultilevel"/>
    <w:tmpl w:val="D6FAB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5199A"/>
    <w:multiLevelType w:val="hybridMultilevel"/>
    <w:tmpl w:val="F856C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A78DB"/>
    <w:multiLevelType w:val="hybridMultilevel"/>
    <w:tmpl w:val="5B50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54F6D"/>
    <w:multiLevelType w:val="hybridMultilevel"/>
    <w:tmpl w:val="ED06B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E4DCD"/>
    <w:multiLevelType w:val="hybridMultilevel"/>
    <w:tmpl w:val="32009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4CD2"/>
    <w:multiLevelType w:val="hybridMultilevel"/>
    <w:tmpl w:val="8B0CC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B619D"/>
    <w:multiLevelType w:val="hybridMultilevel"/>
    <w:tmpl w:val="3984F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A127A"/>
    <w:multiLevelType w:val="hybridMultilevel"/>
    <w:tmpl w:val="F828A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D3F7D"/>
    <w:multiLevelType w:val="hybridMultilevel"/>
    <w:tmpl w:val="BB8E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77619"/>
    <w:multiLevelType w:val="hybridMultilevel"/>
    <w:tmpl w:val="F5987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72CBC"/>
    <w:multiLevelType w:val="hybridMultilevel"/>
    <w:tmpl w:val="27869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C1215"/>
    <w:multiLevelType w:val="hybridMultilevel"/>
    <w:tmpl w:val="A0DA6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70802"/>
    <w:multiLevelType w:val="hybridMultilevel"/>
    <w:tmpl w:val="098E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32F35"/>
    <w:multiLevelType w:val="hybridMultilevel"/>
    <w:tmpl w:val="D5D604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23088"/>
    <w:multiLevelType w:val="hybridMultilevel"/>
    <w:tmpl w:val="C2AE4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8467A"/>
    <w:multiLevelType w:val="singleLevel"/>
    <w:tmpl w:val="E448415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0E6F06"/>
    <w:multiLevelType w:val="hybridMultilevel"/>
    <w:tmpl w:val="F13AF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E1D93"/>
    <w:multiLevelType w:val="hybridMultilevel"/>
    <w:tmpl w:val="221C0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D6858"/>
    <w:multiLevelType w:val="hybridMultilevel"/>
    <w:tmpl w:val="C4DA7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81380"/>
    <w:multiLevelType w:val="hybridMultilevel"/>
    <w:tmpl w:val="A55E6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269734">
    <w:abstractNumId w:val="5"/>
  </w:num>
  <w:num w:numId="2" w16cid:durableId="1234855152">
    <w:abstractNumId w:val="1"/>
  </w:num>
  <w:num w:numId="3" w16cid:durableId="427313910">
    <w:abstractNumId w:val="9"/>
  </w:num>
  <w:num w:numId="4" w16cid:durableId="1783764175">
    <w:abstractNumId w:val="0"/>
  </w:num>
  <w:num w:numId="5" w16cid:durableId="529684551">
    <w:abstractNumId w:val="26"/>
  </w:num>
  <w:num w:numId="6" w16cid:durableId="1593781611">
    <w:abstractNumId w:val="8"/>
  </w:num>
  <w:num w:numId="7" w16cid:durableId="870189520">
    <w:abstractNumId w:val="14"/>
  </w:num>
  <w:num w:numId="8" w16cid:durableId="1147428875">
    <w:abstractNumId w:val="17"/>
  </w:num>
  <w:num w:numId="9" w16cid:durableId="637490118">
    <w:abstractNumId w:val="18"/>
  </w:num>
  <w:num w:numId="10" w16cid:durableId="98183768">
    <w:abstractNumId w:val="10"/>
  </w:num>
  <w:num w:numId="11" w16cid:durableId="1896352222">
    <w:abstractNumId w:val="12"/>
  </w:num>
  <w:num w:numId="12" w16cid:durableId="244385831">
    <w:abstractNumId w:val="3"/>
  </w:num>
  <w:num w:numId="13" w16cid:durableId="851066460">
    <w:abstractNumId w:val="19"/>
  </w:num>
  <w:num w:numId="14" w16cid:durableId="608053203">
    <w:abstractNumId w:val="6"/>
  </w:num>
  <w:num w:numId="15" w16cid:durableId="1061439744">
    <w:abstractNumId w:val="22"/>
  </w:num>
  <w:num w:numId="16" w16cid:durableId="1585067367">
    <w:abstractNumId w:val="2"/>
  </w:num>
  <w:num w:numId="17" w16cid:durableId="1511329946">
    <w:abstractNumId w:val="7"/>
  </w:num>
  <w:num w:numId="18" w16cid:durableId="1450927758">
    <w:abstractNumId w:val="21"/>
  </w:num>
  <w:num w:numId="19" w16cid:durableId="1222592186">
    <w:abstractNumId w:val="23"/>
  </w:num>
  <w:num w:numId="20" w16cid:durableId="1181358487">
    <w:abstractNumId w:val="27"/>
  </w:num>
  <w:num w:numId="21" w16cid:durableId="1365978363">
    <w:abstractNumId w:val="13"/>
  </w:num>
  <w:num w:numId="22" w16cid:durableId="810097392">
    <w:abstractNumId w:val="11"/>
  </w:num>
  <w:num w:numId="23" w16cid:durableId="16779191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09737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7710661">
    <w:abstractNumId w:val="16"/>
  </w:num>
  <w:num w:numId="26" w16cid:durableId="1482886530">
    <w:abstractNumId w:val="28"/>
  </w:num>
  <w:num w:numId="27" w16cid:durableId="1269197988">
    <w:abstractNumId w:val="4"/>
  </w:num>
  <w:num w:numId="28" w16cid:durableId="1999989582">
    <w:abstractNumId w:val="20"/>
  </w:num>
  <w:num w:numId="29" w16cid:durableId="1557279483">
    <w:abstractNumId w:val="15"/>
  </w:num>
  <w:num w:numId="30" w16cid:durableId="1951929107">
    <w:abstractNumId w:val="25"/>
  </w:num>
  <w:num w:numId="31" w16cid:durableId="1155488803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887"/>
    <w:rsid w:val="00001166"/>
    <w:rsid w:val="0000161C"/>
    <w:rsid w:val="0000222C"/>
    <w:rsid w:val="0001119A"/>
    <w:rsid w:val="00014E4C"/>
    <w:rsid w:val="00025F8A"/>
    <w:rsid w:val="00041495"/>
    <w:rsid w:val="000424E9"/>
    <w:rsid w:val="00062612"/>
    <w:rsid w:val="0007435B"/>
    <w:rsid w:val="00076368"/>
    <w:rsid w:val="000774E7"/>
    <w:rsid w:val="000842D1"/>
    <w:rsid w:val="00087F6F"/>
    <w:rsid w:val="000A212F"/>
    <w:rsid w:val="000A5FEA"/>
    <w:rsid w:val="000D65EA"/>
    <w:rsid w:val="000E41F8"/>
    <w:rsid w:val="000F1960"/>
    <w:rsid w:val="00101C5B"/>
    <w:rsid w:val="001058E2"/>
    <w:rsid w:val="00106000"/>
    <w:rsid w:val="00127C85"/>
    <w:rsid w:val="00137733"/>
    <w:rsid w:val="001417E1"/>
    <w:rsid w:val="0019258A"/>
    <w:rsid w:val="00192CE0"/>
    <w:rsid w:val="00196E37"/>
    <w:rsid w:val="001A77A7"/>
    <w:rsid w:val="001B19DE"/>
    <w:rsid w:val="001B3B1C"/>
    <w:rsid w:val="001C6494"/>
    <w:rsid w:val="001D335B"/>
    <w:rsid w:val="001D40E2"/>
    <w:rsid w:val="001D4179"/>
    <w:rsid w:val="001E78D9"/>
    <w:rsid w:val="001F3E5A"/>
    <w:rsid w:val="001F4ED2"/>
    <w:rsid w:val="001F7044"/>
    <w:rsid w:val="0020136D"/>
    <w:rsid w:val="0021182D"/>
    <w:rsid w:val="002342A5"/>
    <w:rsid w:val="00235DBB"/>
    <w:rsid w:val="00236A2B"/>
    <w:rsid w:val="00251784"/>
    <w:rsid w:val="00253A03"/>
    <w:rsid w:val="00261427"/>
    <w:rsid w:val="0026557A"/>
    <w:rsid w:val="002709EA"/>
    <w:rsid w:val="002954AF"/>
    <w:rsid w:val="00295881"/>
    <w:rsid w:val="0029595B"/>
    <w:rsid w:val="002A25AA"/>
    <w:rsid w:val="002A2E90"/>
    <w:rsid w:val="002B119D"/>
    <w:rsid w:val="002C1E41"/>
    <w:rsid w:val="002C33DA"/>
    <w:rsid w:val="002C59B3"/>
    <w:rsid w:val="002D377A"/>
    <w:rsid w:val="00301404"/>
    <w:rsid w:val="00304EBB"/>
    <w:rsid w:val="00305025"/>
    <w:rsid w:val="00305133"/>
    <w:rsid w:val="00311035"/>
    <w:rsid w:val="003159BC"/>
    <w:rsid w:val="003178F9"/>
    <w:rsid w:val="00317967"/>
    <w:rsid w:val="00321C55"/>
    <w:rsid w:val="00326789"/>
    <w:rsid w:val="003325E6"/>
    <w:rsid w:val="00335881"/>
    <w:rsid w:val="00343644"/>
    <w:rsid w:val="00346C97"/>
    <w:rsid w:val="003548C9"/>
    <w:rsid w:val="00356C23"/>
    <w:rsid w:val="0036277B"/>
    <w:rsid w:val="00372984"/>
    <w:rsid w:val="00373549"/>
    <w:rsid w:val="00394AB9"/>
    <w:rsid w:val="0039677C"/>
    <w:rsid w:val="003A78B0"/>
    <w:rsid w:val="003C08B9"/>
    <w:rsid w:val="003C247A"/>
    <w:rsid w:val="003C4A8E"/>
    <w:rsid w:val="003E0D25"/>
    <w:rsid w:val="003E10D0"/>
    <w:rsid w:val="003F0797"/>
    <w:rsid w:val="003F356D"/>
    <w:rsid w:val="004150D2"/>
    <w:rsid w:val="00415614"/>
    <w:rsid w:val="00415BD4"/>
    <w:rsid w:val="00416DD9"/>
    <w:rsid w:val="00423B1A"/>
    <w:rsid w:val="00435B4C"/>
    <w:rsid w:val="00437080"/>
    <w:rsid w:val="00454F28"/>
    <w:rsid w:val="004577A3"/>
    <w:rsid w:val="00457B24"/>
    <w:rsid w:val="00473895"/>
    <w:rsid w:val="00473EA3"/>
    <w:rsid w:val="004859CC"/>
    <w:rsid w:val="0048783C"/>
    <w:rsid w:val="00492372"/>
    <w:rsid w:val="004A0980"/>
    <w:rsid w:val="004A3B9C"/>
    <w:rsid w:val="004A4062"/>
    <w:rsid w:val="004B0376"/>
    <w:rsid w:val="004B2E4D"/>
    <w:rsid w:val="004B532E"/>
    <w:rsid w:val="004C0864"/>
    <w:rsid w:val="004C50AD"/>
    <w:rsid w:val="004D0300"/>
    <w:rsid w:val="004E1725"/>
    <w:rsid w:val="004F29D6"/>
    <w:rsid w:val="004F4760"/>
    <w:rsid w:val="004F5121"/>
    <w:rsid w:val="004F5FB5"/>
    <w:rsid w:val="004F7440"/>
    <w:rsid w:val="0050097A"/>
    <w:rsid w:val="005019B4"/>
    <w:rsid w:val="00501E81"/>
    <w:rsid w:val="00512495"/>
    <w:rsid w:val="0051334A"/>
    <w:rsid w:val="00514197"/>
    <w:rsid w:val="0052014C"/>
    <w:rsid w:val="005228A8"/>
    <w:rsid w:val="0052483E"/>
    <w:rsid w:val="005300AB"/>
    <w:rsid w:val="00532890"/>
    <w:rsid w:val="005354E6"/>
    <w:rsid w:val="00536FBB"/>
    <w:rsid w:val="00541770"/>
    <w:rsid w:val="0054215B"/>
    <w:rsid w:val="005447A6"/>
    <w:rsid w:val="00546DC2"/>
    <w:rsid w:val="00550A3B"/>
    <w:rsid w:val="00554A70"/>
    <w:rsid w:val="00576313"/>
    <w:rsid w:val="005836B7"/>
    <w:rsid w:val="005837A1"/>
    <w:rsid w:val="005865D4"/>
    <w:rsid w:val="00590ED3"/>
    <w:rsid w:val="005975F6"/>
    <w:rsid w:val="005A64A4"/>
    <w:rsid w:val="005D556B"/>
    <w:rsid w:val="005D57E7"/>
    <w:rsid w:val="005F46C8"/>
    <w:rsid w:val="00617765"/>
    <w:rsid w:val="00617824"/>
    <w:rsid w:val="00620282"/>
    <w:rsid w:val="00642286"/>
    <w:rsid w:val="00646EAB"/>
    <w:rsid w:val="006717E4"/>
    <w:rsid w:val="0067359F"/>
    <w:rsid w:val="006737E1"/>
    <w:rsid w:val="00684EEA"/>
    <w:rsid w:val="0069314A"/>
    <w:rsid w:val="00693FE8"/>
    <w:rsid w:val="006B3EB1"/>
    <w:rsid w:val="006B57F9"/>
    <w:rsid w:val="006B6444"/>
    <w:rsid w:val="006C7B7F"/>
    <w:rsid w:val="006D12E9"/>
    <w:rsid w:val="006D396D"/>
    <w:rsid w:val="006E252A"/>
    <w:rsid w:val="006E7D13"/>
    <w:rsid w:val="00701062"/>
    <w:rsid w:val="00723F75"/>
    <w:rsid w:val="007305B9"/>
    <w:rsid w:val="007621C2"/>
    <w:rsid w:val="00762C5C"/>
    <w:rsid w:val="007669AA"/>
    <w:rsid w:val="00766CCE"/>
    <w:rsid w:val="00774842"/>
    <w:rsid w:val="007751B4"/>
    <w:rsid w:val="00796ED7"/>
    <w:rsid w:val="007A7DD7"/>
    <w:rsid w:val="007C69D5"/>
    <w:rsid w:val="007D049D"/>
    <w:rsid w:val="007E1887"/>
    <w:rsid w:val="007E2285"/>
    <w:rsid w:val="007E536C"/>
    <w:rsid w:val="007F099B"/>
    <w:rsid w:val="007F7913"/>
    <w:rsid w:val="0080284D"/>
    <w:rsid w:val="00807EC0"/>
    <w:rsid w:val="00812953"/>
    <w:rsid w:val="00814458"/>
    <w:rsid w:val="008242F5"/>
    <w:rsid w:val="00831F1E"/>
    <w:rsid w:val="00841E6C"/>
    <w:rsid w:val="00843964"/>
    <w:rsid w:val="0085465B"/>
    <w:rsid w:val="00856670"/>
    <w:rsid w:val="008578FE"/>
    <w:rsid w:val="00864551"/>
    <w:rsid w:val="00874FBE"/>
    <w:rsid w:val="008921E0"/>
    <w:rsid w:val="008954D2"/>
    <w:rsid w:val="008970EB"/>
    <w:rsid w:val="00897932"/>
    <w:rsid w:val="008B7D9E"/>
    <w:rsid w:val="008C3E98"/>
    <w:rsid w:val="008C7BDB"/>
    <w:rsid w:val="008D510D"/>
    <w:rsid w:val="008E0BBB"/>
    <w:rsid w:val="008E4E4C"/>
    <w:rsid w:val="008F1A94"/>
    <w:rsid w:val="008F20EB"/>
    <w:rsid w:val="008F29A3"/>
    <w:rsid w:val="008F72D2"/>
    <w:rsid w:val="00902A53"/>
    <w:rsid w:val="00912CA9"/>
    <w:rsid w:val="00921564"/>
    <w:rsid w:val="009239D5"/>
    <w:rsid w:val="00925874"/>
    <w:rsid w:val="00926CAF"/>
    <w:rsid w:val="00936AA4"/>
    <w:rsid w:val="009376E0"/>
    <w:rsid w:val="00943E54"/>
    <w:rsid w:val="00943FA1"/>
    <w:rsid w:val="009443C7"/>
    <w:rsid w:val="00946B8A"/>
    <w:rsid w:val="00952EB6"/>
    <w:rsid w:val="00953812"/>
    <w:rsid w:val="009610C4"/>
    <w:rsid w:val="00970B0D"/>
    <w:rsid w:val="00985793"/>
    <w:rsid w:val="00985A4E"/>
    <w:rsid w:val="009A6500"/>
    <w:rsid w:val="009B1B93"/>
    <w:rsid w:val="009C5D11"/>
    <w:rsid w:val="009D0A11"/>
    <w:rsid w:val="009D6225"/>
    <w:rsid w:val="009D79A6"/>
    <w:rsid w:val="009E5F48"/>
    <w:rsid w:val="009F0028"/>
    <w:rsid w:val="00A0254F"/>
    <w:rsid w:val="00A07BDB"/>
    <w:rsid w:val="00A32A37"/>
    <w:rsid w:val="00A43468"/>
    <w:rsid w:val="00A5267F"/>
    <w:rsid w:val="00A616A9"/>
    <w:rsid w:val="00A758FD"/>
    <w:rsid w:val="00A846FE"/>
    <w:rsid w:val="00AA239B"/>
    <w:rsid w:val="00AC4EB4"/>
    <w:rsid w:val="00AD0463"/>
    <w:rsid w:val="00AD05FA"/>
    <w:rsid w:val="00AD43A9"/>
    <w:rsid w:val="00AD7473"/>
    <w:rsid w:val="00AE6DC3"/>
    <w:rsid w:val="00AF36A5"/>
    <w:rsid w:val="00AF455B"/>
    <w:rsid w:val="00AF5784"/>
    <w:rsid w:val="00B06666"/>
    <w:rsid w:val="00B0725D"/>
    <w:rsid w:val="00B12252"/>
    <w:rsid w:val="00B15F03"/>
    <w:rsid w:val="00B17590"/>
    <w:rsid w:val="00B2600A"/>
    <w:rsid w:val="00B261A0"/>
    <w:rsid w:val="00B4277E"/>
    <w:rsid w:val="00B5169E"/>
    <w:rsid w:val="00B522A1"/>
    <w:rsid w:val="00B543F5"/>
    <w:rsid w:val="00B744D4"/>
    <w:rsid w:val="00B9553D"/>
    <w:rsid w:val="00B976D9"/>
    <w:rsid w:val="00BA3E67"/>
    <w:rsid w:val="00BB0BD5"/>
    <w:rsid w:val="00BB185A"/>
    <w:rsid w:val="00BB2A2D"/>
    <w:rsid w:val="00BC374E"/>
    <w:rsid w:val="00BC4CB4"/>
    <w:rsid w:val="00BC55DB"/>
    <w:rsid w:val="00BC6547"/>
    <w:rsid w:val="00BC79D5"/>
    <w:rsid w:val="00BD0228"/>
    <w:rsid w:val="00BD12AA"/>
    <w:rsid w:val="00BD292D"/>
    <w:rsid w:val="00BD4749"/>
    <w:rsid w:val="00BE3130"/>
    <w:rsid w:val="00BE4FCD"/>
    <w:rsid w:val="00BF0A6D"/>
    <w:rsid w:val="00BF15BB"/>
    <w:rsid w:val="00C007A9"/>
    <w:rsid w:val="00C1446B"/>
    <w:rsid w:val="00C15668"/>
    <w:rsid w:val="00C20007"/>
    <w:rsid w:val="00C22B94"/>
    <w:rsid w:val="00C2513D"/>
    <w:rsid w:val="00C2622B"/>
    <w:rsid w:val="00C37EBC"/>
    <w:rsid w:val="00C43F4D"/>
    <w:rsid w:val="00C4509E"/>
    <w:rsid w:val="00C47EC2"/>
    <w:rsid w:val="00C5030C"/>
    <w:rsid w:val="00C52AC1"/>
    <w:rsid w:val="00C5321D"/>
    <w:rsid w:val="00C55F56"/>
    <w:rsid w:val="00C630AA"/>
    <w:rsid w:val="00C6669F"/>
    <w:rsid w:val="00C779DB"/>
    <w:rsid w:val="00C86F88"/>
    <w:rsid w:val="00C928B5"/>
    <w:rsid w:val="00C93B5C"/>
    <w:rsid w:val="00C97D16"/>
    <w:rsid w:val="00CC2CBB"/>
    <w:rsid w:val="00CD19D1"/>
    <w:rsid w:val="00CE211E"/>
    <w:rsid w:val="00CE309C"/>
    <w:rsid w:val="00CE7712"/>
    <w:rsid w:val="00D01BE6"/>
    <w:rsid w:val="00D10BF6"/>
    <w:rsid w:val="00D14399"/>
    <w:rsid w:val="00D24759"/>
    <w:rsid w:val="00D308C3"/>
    <w:rsid w:val="00D4519D"/>
    <w:rsid w:val="00D57630"/>
    <w:rsid w:val="00D62027"/>
    <w:rsid w:val="00D80013"/>
    <w:rsid w:val="00D8438F"/>
    <w:rsid w:val="00D91089"/>
    <w:rsid w:val="00DA43A3"/>
    <w:rsid w:val="00DA6067"/>
    <w:rsid w:val="00DB2053"/>
    <w:rsid w:val="00DB4302"/>
    <w:rsid w:val="00DB59E1"/>
    <w:rsid w:val="00DC7D83"/>
    <w:rsid w:val="00DD2084"/>
    <w:rsid w:val="00DD646E"/>
    <w:rsid w:val="00DE4084"/>
    <w:rsid w:val="00DF080C"/>
    <w:rsid w:val="00E26C31"/>
    <w:rsid w:val="00E313FF"/>
    <w:rsid w:val="00E44665"/>
    <w:rsid w:val="00E70C46"/>
    <w:rsid w:val="00E71B2E"/>
    <w:rsid w:val="00E71D10"/>
    <w:rsid w:val="00E727CD"/>
    <w:rsid w:val="00E74CD6"/>
    <w:rsid w:val="00E75FD6"/>
    <w:rsid w:val="00E81C54"/>
    <w:rsid w:val="00E95911"/>
    <w:rsid w:val="00EA1D41"/>
    <w:rsid w:val="00EA4476"/>
    <w:rsid w:val="00EA59C2"/>
    <w:rsid w:val="00EA5E79"/>
    <w:rsid w:val="00EB3110"/>
    <w:rsid w:val="00EB3B5F"/>
    <w:rsid w:val="00EB469B"/>
    <w:rsid w:val="00EB660B"/>
    <w:rsid w:val="00EC372B"/>
    <w:rsid w:val="00EC3C86"/>
    <w:rsid w:val="00EC59FF"/>
    <w:rsid w:val="00ED5976"/>
    <w:rsid w:val="00EF18ED"/>
    <w:rsid w:val="00F071AB"/>
    <w:rsid w:val="00F07A00"/>
    <w:rsid w:val="00F128C3"/>
    <w:rsid w:val="00F12CAA"/>
    <w:rsid w:val="00F12F12"/>
    <w:rsid w:val="00F13CC5"/>
    <w:rsid w:val="00F22762"/>
    <w:rsid w:val="00F32B0C"/>
    <w:rsid w:val="00F35E91"/>
    <w:rsid w:val="00F4360B"/>
    <w:rsid w:val="00F45434"/>
    <w:rsid w:val="00F5252D"/>
    <w:rsid w:val="00F541B4"/>
    <w:rsid w:val="00F5491B"/>
    <w:rsid w:val="00F5658E"/>
    <w:rsid w:val="00F576E6"/>
    <w:rsid w:val="00F659B8"/>
    <w:rsid w:val="00F812E3"/>
    <w:rsid w:val="00F8385F"/>
    <w:rsid w:val="00F87A29"/>
    <w:rsid w:val="00F958AF"/>
    <w:rsid w:val="00FA1653"/>
    <w:rsid w:val="00FA2C1D"/>
    <w:rsid w:val="00FA59EE"/>
    <w:rsid w:val="00FB24C1"/>
    <w:rsid w:val="00FB4075"/>
    <w:rsid w:val="00FB654A"/>
    <w:rsid w:val="00FC127D"/>
    <w:rsid w:val="00FC187F"/>
    <w:rsid w:val="00FC652C"/>
    <w:rsid w:val="00FD674C"/>
    <w:rsid w:val="00FD7BE5"/>
    <w:rsid w:val="00FE1300"/>
    <w:rsid w:val="00FF28A3"/>
    <w:rsid w:val="00FF544C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8CE0"/>
  <w15:docId w15:val="{3178A227-3DD6-4954-8C99-8FB80826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1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E188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E1887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rsid w:val="00723F75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723F75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23F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23F7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9610C4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9610C4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2000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20007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C20007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C20007"/>
    <w:rPr>
      <w:rFonts w:ascii="Courier New" w:eastAsia="Times New Roman" w:hAnsi="Courier New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43E5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43E54"/>
    <w:rPr>
      <w:sz w:val="22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rsid w:val="00943E54"/>
    <w:pPr>
      <w:keepNext/>
      <w:suppressAutoHyphens/>
      <w:spacing w:before="240" w:after="120" w:line="240" w:lineRule="auto"/>
    </w:pPr>
    <w:rPr>
      <w:rFonts w:ascii="Arial" w:eastAsia="Lucida Sans Unicode" w:hAnsi="Arial"/>
      <w:sz w:val="28"/>
      <w:szCs w:val="28"/>
      <w:lang w:eastAsia="ar-SA"/>
    </w:rPr>
  </w:style>
  <w:style w:type="character" w:customStyle="1" w:styleId="NagwekZnak">
    <w:name w:val="Nagłówek Znak"/>
    <w:link w:val="Nagwek"/>
    <w:rsid w:val="00943E54"/>
    <w:rPr>
      <w:rFonts w:ascii="Arial" w:eastAsia="Lucida Sans Unicode" w:hAnsi="Arial" w:cs="Tahoma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E74CD6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2C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2C5C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FD7BE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46C97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bCs/>
      <w:sz w:val="32"/>
      <w:szCs w:val="24"/>
      <w:u w:val="single"/>
      <w:lang w:eastAsia="pl-PL"/>
    </w:rPr>
  </w:style>
  <w:style w:type="character" w:customStyle="1" w:styleId="TytuZnak">
    <w:name w:val="Tytuł Znak"/>
    <w:link w:val="Tytu"/>
    <w:rsid w:val="00346C97"/>
    <w:rPr>
      <w:rFonts w:ascii="Times New Roman" w:eastAsia="Times New Roman" w:hAnsi="Times New Roman"/>
      <w:b/>
      <w:bCs/>
      <w:sz w:val="32"/>
      <w:szCs w:val="24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779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A8DCE-0A74-46AD-9150-410EAD48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3414</Words>
  <Characters>20484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8220</dc:creator>
  <cp:lastModifiedBy>TKSP.Kubica Marta</cp:lastModifiedBy>
  <cp:revision>57</cp:revision>
  <cp:lastPrinted>2023-05-04T09:44:00Z</cp:lastPrinted>
  <dcterms:created xsi:type="dcterms:W3CDTF">2021-03-29T07:29:00Z</dcterms:created>
  <dcterms:modified xsi:type="dcterms:W3CDTF">2023-05-04T09:44:00Z</dcterms:modified>
</cp:coreProperties>
</file>